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E683" w14:textId="77777777" w:rsidR="00D6285B" w:rsidRPr="00C72F4C" w:rsidRDefault="00D6285B" w:rsidP="00D6285B">
      <w:pPr>
        <w:jc w:val="center"/>
        <w:rPr>
          <w:rFonts w:ascii="Arial" w:hAnsi="Arial" w:cs="Arial"/>
          <w:b/>
          <w:sz w:val="20"/>
          <w:szCs w:val="20"/>
        </w:rPr>
      </w:pPr>
    </w:p>
    <w:p w14:paraId="120927C7" w14:textId="77777777" w:rsidR="00D6285B" w:rsidRPr="00C72F4C" w:rsidRDefault="00E27B61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C72F4C">
        <w:rPr>
          <w:rFonts w:ascii="Arial" w:hAnsi="Arial" w:cs="Arial"/>
          <w:b/>
          <w:sz w:val="36"/>
          <w:szCs w:val="36"/>
        </w:rPr>
        <w:t>S</w:t>
      </w:r>
      <w:r w:rsidR="00D6285B" w:rsidRPr="00C72F4C">
        <w:rPr>
          <w:rFonts w:ascii="Arial" w:hAnsi="Arial" w:cs="Arial"/>
          <w:b/>
          <w:sz w:val="36"/>
          <w:szCs w:val="36"/>
        </w:rPr>
        <w:t>mlouva</w:t>
      </w:r>
    </w:p>
    <w:p w14:paraId="0447BE43" w14:textId="77777777" w:rsidR="000E18CC" w:rsidRPr="00C72F4C" w:rsidRDefault="00734BF7" w:rsidP="00E27B61">
      <w:pPr>
        <w:jc w:val="center"/>
        <w:rPr>
          <w:rFonts w:ascii="Arial" w:hAnsi="Arial" w:cs="Arial"/>
          <w:b/>
          <w:sz w:val="32"/>
          <w:szCs w:val="32"/>
        </w:rPr>
      </w:pPr>
      <w:r w:rsidRPr="00C72F4C">
        <w:rPr>
          <w:rFonts w:ascii="Arial" w:hAnsi="Arial" w:cs="Arial"/>
          <w:b/>
          <w:sz w:val="32"/>
          <w:szCs w:val="32"/>
        </w:rPr>
        <w:t>o poskytnutí technické podpo</w:t>
      </w:r>
      <w:r w:rsidR="006153F1" w:rsidRPr="00C72F4C">
        <w:rPr>
          <w:rFonts w:ascii="Arial" w:hAnsi="Arial" w:cs="Arial"/>
          <w:b/>
          <w:sz w:val="32"/>
          <w:szCs w:val="32"/>
        </w:rPr>
        <w:t>ry</w:t>
      </w:r>
    </w:p>
    <w:p w14:paraId="4F5AAFF5" w14:textId="77777777" w:rsidR="00E27B61" w:rsidRPr="00C72F4C" w:rsidRDefault="00B25429" w:rsidP="00B25429">
      <w:pPr>
        <w:jc w:val="center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č.j. objednatele: …</w:t>
      </w:r>
    </w:p>
    <w:p w14:paraId="651D3CDE" w14:textId="77777777" w:rsidR="00D6285B" w:rsidRPr="00C72F4C" w:rsidRDefault="00D6285B" w:rsidP="00D6285B">
      <w:pPr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 xml:space="preserve">Smluvní strany: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C72F4C" w14:paraId="133250F4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2DB4FBF2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C72F4C" w14:paraId="09E40EBA" w14:textId="77777777" w:rsidTr="00B0499F">
        <w:tc>
          <w:tcPr>
            <w:tcW w:w="2235" w:type="dxa"/>
            <w:vAlign w:val="center"/>
          </w:tcPr>
          <w:p w14:paraId="0C58528C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3363774A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C72F4C" w14:paraId="02E85FBF" w14:textId="77777777" w:rsidTr="00B0499F">
        <w:tc>
          <w:tcPr>
            <w:tcW w:w="2235" w:type="dxa"/>
            <w:vAlign w:val="center"/>
          </w:tcPr>
          <w:p w14:paraId="0D15BBEE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15D76272" w14:textId="77777777" w:rsidR="00D6285B" w:rsidRPr="00C72F4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C72F4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C72F4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C72F4C" w14:paraId="1960388B" w14:textId="77777777" w:rsidTr="00B0499F">
        <w:tc>
          <w:tcPr>
            <w:tcW w:w="2235" w:type="dxa"/>
            <w:vAlign w:val="center"/>
          </w:tcPr>
          <w:p w14:paraId="27ADDBEF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53DB267C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C72F4C" w14:paraId="186E9847" w14:textId="77777777" w:rsidTr="00B0499F">
        <w:tc>
          <w:tcPr>
            <w:tcW w:w="2235" w:type="dxa"/>
            <w:vAlign w:val="center"/>
          </w:tcPr>
          <w:p w14:paraId="1B65E9A4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2FC0F472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C72F4C" w14:paraId="2649DE96" w14:textId="77777777" w:rsidTr="00B0499F">
        <w:tc>
          <w:tcPr>
            <w:tcW w:w="9180" w:type="dxa"/>
            <w:gridSpan w:val="2"/>
            <w:vAlign w:val="center"/>
          </w:tcPr>
          <w:p w14:paraId="65D48D9E" w14:textId="77777777" w:rsidR="00D6285B" w:rsidRPr="00C72F4C" w:rsidRDefault="004D385D" w:rsidP="004D385D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z</w:t>
            </w:r>
            <w:r w:rsidR="00D6285B" w:rsidRPr="00C72F4C">
              <w:rPr>
                <w:rFonts w:ascii="Arial" w:hAnsi="Arial" w:cs="Arial"/>
                <w:sz w:val="20"/>
                <w:szCs w:val="20"/>
              </w:rPr>
              <w:t xml:space="preserve">apsaná v obchodním rejstříku vedeném Městským soudem v Praze, </w:t>
            </w:r>
            <w:r w:rsidRPr="00C72F4C">
              <w:rPr>
                <w:rFonts w:ascii="Arial" w:hAnsi="Arial" w:cs="Arial"/>
                <w:sz w:val="20"/>
                <w:szCs w:val="20"/>
              </w:rPr>
              <w:t>sp. zn. A</w:t>
            </w:r>
            <w:r w:rsidR="00D6285B" w:rsidRPr="00C72F4C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D6285B" w:rsidRPr="00C72F4C" w14:paraId="697D43C2" w14:textId="77777777" w:rsidTr="00B0499F">
        <w:tc>
          <w:tcPr>
            <w:tcW w:w="2235" w:type="dxa"/>
            <w:vAlign w:val="center"/>
          </w:tcPr>
          <w:p w14:paraId="7AECE174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6C920B7C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39CF8710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9D463E" w14:textId="77777777" w:rsidR="00D6285B" w:rsidRPr="00C72F4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 xml:space="preserve">dále </w:t>
      </w:r>
      <w:r w:rsidR="00ED0680" w:rsidRPr="00C72F4C">
        <w:rPr>
          <w:rFonts w:ascii="Arial" w:hAnsi="Arial" w:cs="Arial"/>
          <w:sz w:val="20"/>
          <w:szCs w:val="20"/>
        </w:rPr>
        <w:t xml:space="preserve">jen </w:t>
      </w:r>
      <w:r w:rsidRPr="00C72F4C">
        <w:rPr>
          <w:rFonts w:ascii="Arial" w:hAnsi="Arial" w:cs="Arial"/>
          <w:sz w:val="20"/>
          <w:szCs w:val="20"/>
        </w:rPr>
        <w:t>jako „</w:t>
      </w:r>
      <w:r w:rsidR="00F2649C" w:rsidRPr="00C72F4C">
        <w:rPr>
          <w:rFonts w:ascii="Arial" w:hAnsi="Arial" w:cs="Arial"/>
          <w:b/>
          <w:sz w:val="20"/>
          <w:szCs w:val="20"/>
        </w:rPr>
        <w:t>objednatel</w:t>
      </w:r>
      <w:r w:rsidRPr="00C72F4C">
        <w:rPr>
          <w:rFonts w:ascii="Arial" w:hAnsi="Arial" w:cs="Arial"/>
          <w:sz w:val="20"/>
          <w:szCs w:val="20"/>
        </w:rPr>
        <w:t>“</w:t>
      </w:r>
    </w:p>
    <w:p w14:paraId="7D9C670D" w14:textId="77777777" w:rsidR="00D6285B" w:rsidRPr="00C72F4C" w:rsidRDefault="00D6285B" w:rsidP="00D6285B">
      <w:pPr>
        <w:rPr>
          <w:rFonts w:ascii="Arial" w:hAnsi="Arial" w:cs="Arial"/>
          <w:sz w:val="20"/>
          <w:szCs w:val="20"/>
        </w:rPr>
      </w:pPr>
    </w:p>
    <w:p w14:paraId="742A5634" w14:textId="77777777" w:rsidR="00D6285B" w:rsidRPr="00C72F4C" w:rsidRDefault="00D6285B" w:rsidP="00D6285B">
      <w:pPr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a</w:t>
      </w:r>
    </w:p>
    <w:tbl>
      <w:tblPr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926135" w:rsidRPr="00C72F4C" w14:paraId="1C5EC999" w14:textId="77777777" w:rsidTr="00D55237">
        <w:trPr>
          <w:trHeight w:val="436"/>
        </w:trPr>
        <w:tc>
          <w:tcPr>
            <w:tcW w:w="9067" w:type="dxa"/>
            <w:gridSpan w:val="2"/>
            <w:vAlign w:val="center"/>
          </w:tcPr>
          <w:p w14:paraId="47C2EF2F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26135" w:rsidRPr="00C72F4C" w14:paraId="7BED9318" w14:textId="77777777" w:rsidTr="00D55237">
        <w:tc>
          <w:tcPr>
            <w:tcW w:w="2235" w:type="dxa"/>
            <w:vAlign w:val="center"/>
          </w:tcPr>
          <w:p w14:paraId="7B68BF28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832" w:type="dxa"/>
            <w:vAlign w:val="center"/>
          </w:tcPr>
          <w:p w14:paraId="7C7A53CB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26135" w:rsidRPr="00C72F4C" w14:paraId="53C9DC83" w14:textId="77777777" w:rsidTr="00D55237">
        <w:tc>
          <w:tcPr>
            <w:tcW w:w="2235" w:type="dxa"/>
            <w:vAlign w:val="center"/>
          </w:tcPr>
          <w:p w14:paraId="643105C3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832" w:type="dxa"/>
            <w:vAlign w:val="center"/>
          </w:tcPr>
          <w:p w14:paraId="47B70865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26135" w:rsidRPr="00C72F4C" w14:paraId="0EDB6C91" w14:textId="77777777" w:rsidTr="00D55237">
        <w:tc>
          <w:tcPr>
            <w:tcW w:w="2235" w:type="dxa"/>
            <w:vAlign w:val="center"/>
          </w:tcPr>
          <w:p w14:paraId="021D74EC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832" w:type="dxa"/>
            <w:vAlign w:val="center"/>
          </w:tcPr>
          <w:p w14:paraId="3F1B215B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26135" w:rsidRPr="00C72F4C" w14:paraId="4BA5856F" w14:textId="77777777" w:rsidTr="00D55237">
        <w:tc>
          <w:tcPr>
            <w:tcW w:w="2235" w:type="dxa"/>
            <w:vAlign w:val="center"/>
          </w:tcPr>
          <w:p w14:paraId="12E0AC41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32" w:type="dxa"/>
            <w:vAlign w:val="center"/>
          </w:tcPr>
          <w:p w14:paraId="503CE838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26135" w:rsidRPr="00C72F4C" w14:paraId="4CFF707D" w14:textId="77777777" w:rsidTr="00D55237">
        <w:tc>
          <w:tcPr>
            <w:tcW w:w="2235" w:type="dxa"/>
            <w:vAlign w:val="center"/>
          </w:tcPr>
          <w:p w14:paraId="27FCCC0B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6832" w:type="dxa"/>
            <w:vAlign w:val="center"/>
          </w:tcPr>
          <w:p w14:paraId="282C77DF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926135" w:rsidRPr="00C72F4C" w14:paraId="679ED14A" w14:textId="77777777" w:rsidTr="00D55237">
        <w:tc>
          <w:tcPr>
            <w:tcW w:w="2235" w:type="dxa"/>
            <w:vAlign w:val="center"/>
          </w:tcPr>
          <w:p w14:paraId="7E8B5A60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6832" w:type="dxa"/>
            <w:vAlign w:val="center"/>
          </w:tcPr>
          <w:p w14:paraId="43171574" w14:textId="77777777" w:rsidR="00926135" w:rsidRPr="00C72F4C" w:rsidRDefault="00926135" w:rsidP="00967B32">
            <w:pPr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C72F4C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52CFEF08" w14:textId="77777777" w:rsidR="00D6285B" w:rsidRPr="00C72F4C" w:rsidRDefault="00D6285B" w:rsidP="00D6285B">
      <w:pPr>
        <w:rPr>
          <w:rFonts w:ascii="Arial" w:hAnsi="Arial" w:cs="Arial"/>
          <w:sz w:val="20"/>
          <w:szCs w:val="20"/>
        </w:rPr>
      </w:pPr>
    </w:p>
    <w:p w14:paraId="0E11D602" w14:textId="77777777" w:rsidR="00D6285B" w:rsidRPr="00C72F4C" w:rsidRDefault="00D6285B" w:rsidP="00D6285B">
      <w:pPr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 xml:space="preserve">dále </w:t>
      </w:r>
      <w:r w:rsidR="00ED0680" w:rsidRPr="00C72F4C">
        <w:rPr>
          <w:rFonts w:ascii="Arial" w:hAnsi="Arial" w:cs="Arial"/>
          <w:sz w:val="20"/>
          <w:szCs w:val="20"/>
        </w:rPr>
        <w:t xml:space="preserve">jen </w:t>
      </w:r>
      <w:r w:rsidRPr="00C72F4C">
        <w:rPr>
          <w:rFonts w:ascii="Arial" w:hAnsi="Arial" w:cs="Arial"/>
          <w:sz w:val="20"/>
          <w:szCs w:val="20"/>
        </w:rPr>
        <w:t>jako „</w:t>
      </w:r>
      <w:r w:rsidR="00F2649C" w:rsidRPr="00C72F4C">
        <w:rPr>
          <w:rFonts w:ascii="Arial" w:hAnsi="Arial" w:cs="Arial"/>
          <w:b/>
          <w:sz w:val="20"/>
          <w:szCs w:val="20"/>
        </w:rPr>
        <w:t>poskytovatel</w:t>
      </w:r>
      <w:r w:rsidRPr="00C72F4C">
        <w:rPr>
          <w:rFonts w:ascii="Arial" w:hAnsi="Arial" w:cs="Arial"/>
          <w:sz w:val="20"/>
          <w:szCs w:val="20"/>
        </w:rPr>
        <w:t>“</w:t>
      </w:r>
      <w:r w:rsidR="00FB7613" w:rsidRPr="002A026A">
        <w:rPr>
          <w:rFonts w:ascii="Arial" w:hAnsi="Arial" w:cs="Arial"/>
          <w:sz w:val="20"/>
          <w:szCs w:val="20"/>
        </w:rPr>
        <w:t>,</w:t>
      </w:r>
    </w:p>
    <w:p w14:paraId="5D4BC4DF" w14:textId="77777777" w:rsidR="00D6285B" w:rsidRPr="00C72F4C" w:rsidRDefault="00D6285B" w:rsidP="00D6285B">
      <w:pPr>
        <w:rPr>
          <w:rFonts w:ascii="Arial" w:hAnsi="Arial" w:cs="Arial"/>
          <w:sz w:val="20"/>
          <w:szCs w:val="20"/>
        </w:rPr>
      </w:pPr>
    </w:p>
    <w:p w14:paraId="3ECC770E" w14:textId="77777777" w:rsidR="00D6285B" w:rsidRPr="00C72F4C" w:rsidRDefault="00D6285B" w:rsidP="00FB7613">
      <w:pPr>
        <w:pStyle w:val="Nadpis1"/>
      </w:pPr>
      <w:r w:rsidRPr="00C72F4C">
        <w:t>Předmět smlouvy</w:t>
      </w:r>
      <w:r w:rsidR="00150378" w:rsidRPr="00C72F4C">
        <w:t xml:space="preserve"> </w:t>
      </w:r>
    </w:p>
    <w:p w14:paraId="450017F9" w14:textId="77777777" w:rsidR="0016380C" w:rsidRPr="00C72F4C" w:rsidRDefault="0016380C" w:rsidP="00A924EE">
      <w:pPr>
        <w:pStyle w:val="Odstavecseseznamem"/>
        <w:ind w:left="284"/>
      </w:pPr>
      <w:r w:rsidRPr="00C72F4C">
        <w:t xml:space="preserve">Předmětem této smlouvy je </w:t>
      </w:r>
      <w:r w:rsidR="004D385D" w:rsidRPr="00C72F4C">
        <w:t>povinnost</w:t>
      </w:r>
      <w:r w:rsidR="0004022C" w:rsidRPr="00C72F4C">
        <w:t xml:space="preserve"> poskytovatele</w:t>
      </w:r>
      <w:r w:rsidR="006153F1" w:rsidRPr="00C72F4C">
        <w:t xml:space="preserve"> </w:t>
      </w:r>
      <w:r w:rsidR="00A924EE" w:rsidRPr="00C72F4C">
        <w:t xml:space="preserve">zajistit </w:t>
      </w:r>
      <w:r w:rsidR="00B249CA" w:rsidRPr="00C72F4C">
        <w:t>Technick</w:t>
      </w:r>
      <w:r w:rsidR="00CF1D4B" w:rsidRPr="00C72F4C">
        <w:t>ou</w:t>
      </w:r>
      <w:r w:rsidR="00B249CA" w:rsidRPr="00C72F4C">
        <w:t xml:space="preserve"> podporu</w:t>
      </w:r>
      <w:r w:rsidR="00CF1D4B" w:rsidRPr="00C72F4C">
        <w:t xml:space="preserve"> </w:t>
      </w:r>
      <w:r w:rsidR="00F755F2" w:rsidRPr="00C72F4C">
        <w:t>WMWARE</w:t>
      </w:r>
      <w:r w:rsidR="00CF1D4B" w:rsidRPr="00C72F4C">
        <w:t xml:space="preserve">  na ob</w:t>
      </w:r>
      <w:r w:rsidR="00A924EE" w:rsidRPr="00C72F4C">
        <w:t xml:space="preserve">dobí </w:t>
      </w:r>
      <w:r w:rsidR="00A64251" w:rsidRPr="00C72F4C">
        <w:t xml:space="preserve">5 (pět) let </w:t>
      </w:r>
      <w:r w:rsidR="004C6EFC" w:rsidRPr="00C72F4C">
        <w:t>od</w:t>
      </w:r>
      <w:r w:rsidR="00E261B4" w:rsidRPr="00C72F4C">
        <w:t xml:space="preserve"> </w:t>
      </w:r>
      <w:r w:rsidR="00A64251" w:rsidRPr="00C72F4C">
        <w:t xml:space="preserve">účinnosti </w:t>
      </w:r>
      <w:r w:rsidR="008254CA" w:rsidRPr="00C72F4C">
        <w:t xml:space="preserve">této </w:t>
      </w:r>
      <w:r w:rsidR="00A64251" w:rsidRPr="00C72F4C">
        <w:t xml:space="preserve">smlouvy </w:t>
      </w:r>
      <w:r w:rsidR="00A924EE" w:rsidRPr="00C72F4C">
        <w:t xml:space="preserve">v rozsahu dle přílohy č. 1 této smlouvy. V rámci uvedené podpory získá </w:t>
      </w:r>
      <w:r w:rsidR="00EC4EF9" w:rsidRPr="00C72F4C">
        <w:t>o</w:t>
      </w:r>
      <w:r w:rsidR="00A924EE" w:rsidRPr="00C72F4C">
        <w:t>bjednatel nárok nové verze licencovaného software vydané výrobcem v uvedeném období a podporu pro řešení technických problémů spojených s</w:t>
      </w:r>
      <w:r w:rsidR="00774BC2" w:rsidRPr="00C72F4C">
        <w:t> </w:t>
      </w:r>
      <w:r w:rsidR="00A924EE" w:rsidRPr="00C72F4C">
        <w:t>provoz</w:t>
      </w:r>
      <w:r w:rsidR="00774BC2" w:rsidRPr="00C72F4C">
        <w:t xml:space="preserve">em </w:t>
      </w:r>
      <w:r w:rsidR="00B249CA" w:rsidRPr="00C72F4C">
        <w:t>sw</w:t>
      </w:r>
      <w:r w:rsidR="00A924EE" w:rsidRPr="00C72F4C">
        <w:t xml:space="preserve"> </w:t>
      </w:r>
      <w:r w:rsidR="00774BC2" w:rsidRPr="00C72F4C">
        <w:t>v rozsahu a specifikaci dle Přílohy č.1 této smlouvy</w:t>
      </w:r>
      <w:r w:rsidRPr="00C72F4C">
        <w:t xml:space="preserve">. </w:t>
      </w:r>
    </w:p>
    <w:p w14:paraId="2FA474AA" w14:textId="77777777" w:rsidR="0004022C" w:rsidRPr="00C72F4C" w:rsidRDefault="0004022C" w:rsidP="00DA4B3F">
      <w:pPr>
        <w:pStyle w:val="Odstavecseseznamem"/>
        <w:ind w:left="284"/>
      </w:pPr>
      <w:r w:rsidRPr="00C72F4C">
        <w:t>Dále je</w:t>
      </w:r>
      <w:r w:rsidR="00CC7718" w:rsidRPr="00C72F4C">
        <w:t xml:space="preserve"> předmětem této smlouvy rovněž povinnost</w:t>
      </w:r>
      <w:r w:rsidRPr="00C72F4C">
        <w:t xml:space="preserve"> objednatele zaplatit </w:t>
      </w:r>
      <w:r w:rsidR="001A7963" w:rsidRPr="00C72F4C">
        <w:t>poskytovateli</w:t>
      </w:r>
      <w:r w:rsidRPr="00C72F4C">
        <w:t xml:space="preserve"> za řádné </w:t>
      </w:r>
      <w:r w:rsidR="00E745DF" w:rsidRPr="00C72F4C">
        <w:t xml:space="preserve">a včasné </w:t>
      </w:r>
      <w:r w:rsidRPr="00C72F4C">
        <w:t xml:space="preserve">plnění jeho povinností dle této smlouvy </w:t>
      </w:r>
      <w:r w:rsidR="001A7963" w:rsidRPr="00C72F4C">
        <w:t xml:space="preserve">níže sjednanou odměnu. </w:t>
      </w:r>
    </w:p>
    <w:p w14:paraId="531C62FE" w14:textId="77777777" w:rsidR="0004022C" w:rsidRPr="00C72F4C" w:rsidRDefault="0004022C" w:rsidP="00150378">
      <w:pPr>
        <w:spacing w:before="120"/>
        <w:rPr>
          <w:rFonts w:ascii="Arial" w:hAnsi="Arial" w:cs="Arial"/>
          <w:sz w:val="20"/>
          <w:szCs w:val="20"/>
        </w:rPr>
      </w:pPr>
    </w:p>
    <w:p w14:paraId="030E7DD3" w14:textId="77777777" w:rsidR="006832A9" w:rsidRPr="00C72F4C" w:rsidRDefault="001F0C0D" w:rsidP="006832A9">
      <w:pPr>
        <w:pStyle w:val="Nadpis1"/>
      </w:pPr>
      <w:r w:rsidRPr="00C72F4C">
        <w:t xml:space="preserve">Povinnosti </w:t>
      </w:r>
      <w:r w:rsidR="00A924EE" w:rsidRPr="00C72F4C">
        <w:t xml:space="preserve">poskytovatele </w:t>
      </w:r>
    </w:p>
    <w:p w14:paraId="5DFDA912" w14:textId="77777777" w:rsidR="00CE0EE1" w:rsidRPr="00C72F4C" w:rsidRDefault="00CE0EE1" w:rsidP="002603C7">
      <w:pPr>
        <w:pStyle w:val="Odstavecseseznamem"/>
        <w:ind w:left="284"/>
      </w:pPr>
      <w:r w:rsidRPr="00C72F4C">
        <w:t xml:space="preserve">Poskytovatel se zavazuje předat </w:t>
      </w:r>
      <w:r w:rsidR="00EC4EF9" w:rsidRPr="00C72F4C">
        <w:t>o</w:t>
      </w:r>
      <w:r w:rsidRPr="00C72F4C">
        <w:t xml:space="preserve">bjednateli </w:t>
      </w:r>
      <w:r w:rsidR="00774BC2" w:rsidRPr="00C72F4C">
        <w:t xml:space="preserve">konfirmaci </w:t>
      </w:r>
      <w:r w:rsidRPr="00C72F4C">
        <w:t>technick</w:t>
      </w:r>
      <w:r w:rsidR="00774BC2" w:rsidRPr="00C72F4C">
        <w:t xml:space="preserve">é </w:t>
      </w:r>
      <w:r w:rsidRPr="00C72F4C">
        <w:t>podpor</w:t>
      </w:r>
      <w:r w:rsidR="00774BC2" w:rsidRPr="00C72F4C">
        <w:t>y</w:t>
      </w:r>
      <w:r w:rsidRPr="00C72F4C">
        <w:t xml:space="preserve"> na požadované období dle </w:t>
      </w:r>
      <w:r w:rsidR="00774BC2" w:rsidRPr="00C72F4C">
        <w:t>P</w:t>
      </w:r>
      <w:r w:rsidRPr="00C72F4C">
        <w:t xml:space="preserve">řílohy č. 1 ze systému výrobce (dále jen „výpis"). Výpis </w:t>
      </w:r>
      <w:r w:rsidR="00926135" w:rsidRPr="00C72F4C">
        <w:t>je poskytovatel povinen předat objednateli v jeho sídle</w:t>
      </w:r>
      <w:r w:rsidRPr="00C72F4C">
        <w:t xml:space="preserve"> nejpozději do 20 dnů ode dne účinnosti této smlouvy. </w:t>
      </w:r>
    </w:p>
    <w:p w14:paraId="674BF1D4" w14:textId="77777777" w:rsidR="00CE0EE1" w:rsidRPr="00C72F4C" w:rsidRDefault="00CE0EE1" w:rsidP="00CE0EE1">
      <w:pPr>
        <w:pStyle w:val="Odstavecseseznamem"/>
        <w:ind w:left="284"/>
      </w:pPr>
      <w:r w:rsidRPr="00C72F4C">
        <w:t xml:space="preserve">Předání výpisu dle předchozího odstavce bude potvrzeno podpisem oprávněného zaměstnance </w:t>
      </w:r>
      <w:r w:rsidR="00EC4EF9" w:rsidRPr="00C72F4C">
        <w:t>o</w:t>
      </w:r>
      <w:r w:rsidRPr="00C72F4C">
        <w:t xml:space="preserve">bjednatele na dodacím listu nebo předávacím protokolu, </w:t>
      </w:r>
      <w:r w:rsidR="002F218B" w:rsidRPr="00C72F4C">
        <w:t xml:space="preserve">přičemž </w:t>
      </w:r>
      <w:r w:rsidRPr="00C72F4C">
        <w:t xml:space="preserve">každá ze smluvních stran obdrží 1 </w:t>
      </w:r>
      <w:r w:rsidR="002F218B" w:rsidRPr="00C72F4C">
        <w:t>vyhotovení</w:t>
      </w:r>
      <w:r w:rsidRPr="00C72F4C">
        <w:t xml:space="preserve">. Návrh dodacího listu nebo předávacího protokolu připraví </w:t>
      </w:r>
      <w:r w:rsidR="00EC4EF9" w:rsidRPr="00C72F4C">
        <w:t>p</w:t>
      </w:r>
      <w:r w:rsidRPr="00C72F4C">
        <w:t>oskytovatel.</w:t>
      </w:r>
    </w:p>
    <w:p w14:paraId="67893E23" w14:textId="77777777" w:rsidR="00734BF7" w:rsidRPr="00C72F4C" w:rsidRDefault="00A924EE" w:rsidP="00A924EE">
      <w:pPr>
        <w:pStyle w:val="Odstavecseseznamem"/>
        <w:ind w:left="284"/>
      </w:pPr>
      <w:r w:rsidRPr="00C72F4C">
        <w:t xml:space="preserve">Při poskytování plnění dle této smlouvy se poskytovatel zavazuje postupovat s odbornou péčí, podle svých nejlepších znalostí a schopností a podle pokynů objednatele. V případě nevhodných pokynů objednatele je poskytovatel povinen objednatele písemně upozornit na nevhodnost jeho pokynů, v opačném případě poskytovatel nese odpovědnost za vady a škodu, které v důsledku nevhodných pokynů vzniknou. </w:t>
      </w:r>
    </w:p>
    <w:p w14:paraId="1721A2AE" w14:textId="77777777" w:rsidR="00E5495E" w:rsidRPr="00C72F4C" w:rsidRDefault="00E5495E" w:rsidP="00A924EE">
      <w:pPr>
        <w:pStyle w:val="Odstavecseseznamem"/>
        <w:ind w:left="284"/>
      </w:pPr>
      <w:r w:rsidRPr="00C72F4C">
        <w:t xml:space="preserve">Poskytovatel odpovídá za řádné </w:t>
      </w:r>
      <w:r w:rsidR="00E745DF" w:rsidRPr="00C72F4C">
        <w:t xml:space="preserve">a včasné </w:t>
      </w:r>
      <w:r w:rsidRPr="00C72F4C">
        <w:t xml:space="preserve">poskytování služeb dle této smlouvy po celou dobu její účinnosti. </w:t>
      </w:r>
    </w:p>
    <w:p w14:paraId="006A9826" w14:textId="77777777" w:rsidR="00E5495E" w:rsidRPr="00C72F4C" w:rsidRDefault="00E5495E" w:rsidP="00A924EE">
      <w:pPr>
        <w:pStyle w:val="Odstavecseseznamem"/>
        <w:ind w:left="284"/>
      </w:pPr>
      <w:r w:rsidRPr="00C72F4C">
        <w:t>Objednatel je oprávněn nahlašovat vady poskytovateli telefonicky nebo emailem na adresu kontaktní osoby poskytovatele</w:t>
      </w:r>
      <w:r w:rsidR="00DD4619" w:rsidRPr="00C72F4C">
        <w:t xml:space="preserve"> uvedené v čl. V</w:t>
      </w:r>
      <w:r w:rsidR="00D44916" w:rsidRPr="00C72F4C">
        <w:t>I</w:t>
      </w:r>
      <w:r w:rsidR="00DD4619" w:rsidRPr="00C72F4C">
        <w:t>I. této smlouvy.</w:t>
      </w:r>
      <w:r w:rsidRPr="00C72F4C">
        <w:t xml:space="preserve"> </w:t>
      </w:r>
    </w:p>
    <w:p w14:paraId="145BA05B" w14:textId="77777777" w:rsidR="00E5495E" w:rsidRPr="00C72F4C" w:rsidRDefault="00E5495E" w:rsidP="00E5495E">
      <w:pPr>
        <w:pStyle w:val="Odstavecseseznamem"/>
        <w:ind w:left="284"/>
      </w:pPr>
      <w:r w:rsidRPr="00C72F4C">
        <w:lastRenderedPageBreak/>
        <w:t xml:space="preserve">Poskytovatel je povinen </w:t>
      </w:r>
      <w:r w:rsidR="002F218B" w:rsidRPr="00C72F4C">
        <w:t xml:space="preserve">v rámci technické podpory </w:t>
      </w:r>
      <w:r w:rsidRPr="00C72F4C">
        <w:t xml:space="preserve">zahájit práce na odstranění vad nejpozději do druhého pracovního dne od nahlášení závady a odstranit vady do 5 pracovních dnů ode dne jejich nahlášení. V případě, že poskytovatel nezahájí odstraňování vad nebo </w:t>
      </w:r>
      <w:r w:rsidR="006E5C57" w:rsidRPr="00C72F4C">
        <w:t>ne</w:t>
      </w:r>
      <w:r w:rsidRPr="00C72F4C">
        <w:t>odstraní vady ve lhůtách dle předchozí věty, je objednatel oprávněn odstranit vady na vlastní náklady, které je poskytovatel povinen následně objednateli uhradit do 14 dnů ode dne obdržení faktury</w:t>
      </w:r>
      <w:r w:rsidR="002F218B" w:rsidRPr="00C72F4C">
        <w:t xml:space="preserve"> vystavené objednatelem</w:t>
      </w:r>
      <w:r w:rsidRPr="00C72F4C">
        <w:t>. Tímto ujednáním není dotčeno právo objednatele na náhradu škody.</w:t>
      </w:r>
    </w:p>
    <w:p w14:paraId="1A237F88" w14:textId="77777777" w:rsidR="00F44C19" w:rsidRPr="00C72F4C" w:rsidRDefault="004B4569" w:rsidP="004B4569">
      <w:pPr>
        <w:pStyle w:val="Odstavecseseznamem"/>
        <w:ind w:left="284"/>
      </w:pPr>
      <w:r w:rsidRPr="00C72F4C">
        <w:t xml:space="preserve">Poskytovatel se zavazuje </w:t>
      </w:r>
      <w:r w:rsidR="00F44C19" w:rsidRPr="00C72F4C">
        <w:t>informovat objednatele o všech skutečnostech, které by mohly ovlivnit plnění této smlouvy.</w:t>
      </w:r>
    </w:p>
    <w:p w14:paraId="5EE0336C" w14:textId="77777777" w:rsidR="00A534BB" w:rsidRPr="00D55237" w:rsidRDefault="00A534BB" w:rsidP="00EC4EF9">
      <w:pPr>
        <w:spacing w:before="120"/>
        <w:rPr>
          <w:rFonts w:ascii="Arial" w:hAnsi="Arial" w:cs="Arial"/>
        </w:rPr>
      </w:pPr>
    </w:p>
    <w:p w14:paraId="5A21A278" w14:textId="77777777" w:rsidR="00D6285B" w:rsidRPr="00C72F4C" w:rsidRDefault="00BB6119" w:rsidP="00FB7613">
      <w:pPr>
        <w:pStyle w:val="Nadpis1"/>
      </w:pPr>
      <w:r w:rsidRPr="00C72F4C">
        <w:t xml:space="preserve">Cena </w:t>
      </w:r>
      <w:r w:rsidR="00D6285B" w:rsidRPr="00C72F4C">
        <w:t>a platební podmínky</w:t>
      </w:r>
    </w:p>
    <w:p w14:paraId="7335104B" w14:textId="5E98FA5D" w:rsidR="00C72F4C" w:rsidRPr="004E3F4E" w:rsidRDefault="00C72F4C" w:rsidP="00C72F4C">
      <w:pPr>
        <w:pStyle w:val="Odstavecseseznamem"/>
        <w:ind w:left="284"/>
      </w:pPr>
      <w:r>
        <w:t>C</w:t>
      </w:r>
      <w:r w:rsidRPr="00E261B4">
        <w:t>en</w:t>
      </w:r>
      <w:r>
        <w:t>a v Kč bez DPH</w:t>
      </w:r>
      <w:r w:rsidRPr="00E261B4">
        <w:t xml:space="preserve"> je uvedena v příloze</w:t>
      </w:r>
      <w:r w:rsidRPr="00AC04B9">
        <w:t xml:space="preserve"> č. 1 této smlouvy.</w:t>
      </w:r>
      <w:r w:rsidRPr="00833370">
        <w:t xml:space="preserve"> K ceně bude připočteno DPH dle platných a účinných právních předpisů.</w:t>
      </w:r>
    </w:p>
    <w:p w14:paraId="7F41AEE2" w14:textId="77777777" w:rsidR="00D50F9C" w:rsidRPr="00C72F4C" w:rsidRDefault="005836A3" w:rsidP="001C7FD5">
      <w:pPr>
        <w:pStyle w:val="Odstavecseseznamem"/>
        <w:ind w:left="284"/>
      </w:pPr>
      <w:r w:rsidRPr="002A026A">
        <w:t xml:space="preserve">Výše </w:t>
      </w:r>
      <w:r w:rsidR="00BB6119" w:rsidRPr="00C72F4C">
        <w:t>ce</w:t>
      </w:r>
      <w:r w:rsidR="000F547D" w:rsidRPr="00C72F4C">
        <w:t>n</w:t>
      </w:r>
      <w:r w:rsidR="00BB6119" w:rsidRPr="00C72F4C">
        <w:t xml:space="preserve">y </w:t>
      </w:r>
      <w:r w:rsidR="009763D2" w:rsidRPr="00C72F4C">
        <w:t xml:space="preserve">je konečná a nepřekročitelná. </w:t>
      </w:r>
      <w:r w:rsidR="00D50F9C" w:rsidRPr="00C72F4C">
        <w:t xml:space="preserve">Součástí </w:t>
      </w:r>
      <w:r w:rsidR="00BB6119" w:rsidRPr="00C72F4C">
        <w:t xml:space="preserve">ceny </w:t>
      </w:r>
      <w:r w:rsidR="00D50F9C" w:rsidRPr="00C72F4C">
        <w:t xml:space="preserve">jsou veškeré náklady </w:t>
      </w:r>
      <w:r w:rsidR="00635267" w:rsidRPr="00C72F4C">
        <w:t xml:space="preserve">poskytovatele </w:t>
      </w:r>
      <w:r w:rsidR="00D50F9C" w:rsidRPr="00C72F4C">
        <w:t>spojené s</w:t>
      </w:r>
      <w:r w:rsidR="000F547D" w:rsidRPr="00C72F4C">
        <w:t xml:space="preserve"> </w:t>
      </w:r>
      <w:r w:rsidR="009904E4" w:rsidRPr="00C72F4C">
        <w:t>plnění</w:t>
      </w:r>
      <w:r w:rsidR="000F547D" w:rsidRPr="00C72F4C">
        <w:t>m</w:t>
      </w:r>
      <w:r w:rsidR="009904E4" w:rsidRPr="00C72F4C">
        <w:t xml:space="preserve"> jeho povinností dle této smlouvy</w:t>
      </w:r>
      <w:r w:rsidR="00D50F9C" w:rsidRPr="00C72F4C">
        <w:t xml:space="preserve">. </w:t>
      </w:r>
    </w:p>
    <w:p w14:paraId="15DF02B3" w14:textId="77777777" w:rsidR="002F218B" w:rsidRPr="00C72F4C" w:rsidRDefault="002F218B" w:rsidP="002F218B">
      <w:pPr>
        <w:pStyle w:val="Odstavecseseznamem"/>
        <w:ind w:left="284"/>
      </w:pPr>
      <w:r w:rsidRPr="00C72F4C">
        <w:t xml:space="preserve">Cena bude objednatelem zaplacena jednorázově na základě daňového dokladu/faktury (dále jen „Faktura“).  Poskytovatel je oprávněn vystavit fakturu po předání výpisu licenci dle čl. II. odst. 2 této smlouvy. Splatnost Faktury bude 30 dnů ode dne jejího doručení objednateli. Bude-li na Faktuře uvedená kratší doba splatnosti, použije se doba splatnosti uvedená v této smlouvě. Má se za to, že lhůta splatnosti byla dodržena, pokud bude odměna poukázaná poskytovateli v den splatnosti odepsána z účtu objednatele. </w:t>
      </w:r>
    </w:p>
    <w:p w14:paraId="27774467" w14:textId="77777777" w:rsidR="002F218B" w:rsidRPr="00C72F4C" w:rsidRDefault="002F218B" w:rsidP="002F218B">
      <w:pPr>
        <w:pStyle w:val="Odstavecseseznamem"/>
        <w:ind w:left="284"/>
      </w:pPr>
      <w:r w:rsidRPr="00C72F4C">
        <w:t xml:space="preserve">Faktura musí mít veškeré náležitosti daňového dokladu dle platného a účinného zákona o dani z přidané hodnoty nebo faktury dle platného a účinného zákona o účetnictví. Ve Faktuře musí být odkaz na tuto smlouvu a její přílohou bude </w:t>
      </w:r>
      <w:r w:rsidR="00021ACA" w:rsidRPr="00C72F4C">
        <w:t xml:space="preserve">kopie </w:t>
      </w:r>
      <w:r w:rsidRPr="00C72F4C">
        <w:t>zástupcem objednatele podepsané</w:t>
      </w:r>
      <w:r w:rsidR="00021ACA" w:rsidRPr="00C72F4C">
        <w:t>ho</w:t>
      </w:r>
      <w:r w:rsidRPr="00C72F4C">
        <w:t xml:space="preserve"> potvrzení o převzetí software. </w:t>
      </w:r>
    </w:p>
    <w:p w14:paraId="2587DFD0" w14:textId="77777777" w:rsidR="002F218B" w:rsidRPr="00C72F4C" w:rsidRDefault="002F218B" w:rsidP="002F218B">
      <w:pPr>
        <w:pStyle w:val="Odstavecseseznamem"/>
        <w:ind w:left="284"/>
      </w:pPr>
      <w:r w:rsidRPr="00C72F4C">
        <w:t>Nebude-li Faktura obsahovat stanovené náležitosti nebo v ní nebudou správně uvedené údaje s výjimkou splatnosti Faktury, je objednatel oprávněn vrátit ji poskytovateli ve lhůtě třiceti (30) dnů od jejího doručení s uvedením chybějících náležitostí nebo nesprávných údajů. V takovém případě se doba splatnosti nepočítá a nová doba splatnosti počne běžet doručením bezvadné Faktury objednateli.</w:t>
      </w:r>
    </w:p>
    <w:p w14:paraId="68A1F179" w14:textId="77777777" w:rsidR="002F218B" w:rsidRPr="00C72F4C" w:rsidRDefault="002F218B" w:rsidP="002F218B">
      <w:pPr>
        <w:pStyle w:val="Odstavecseseznamem"/>
        <w:ind w:left="284"/>
      </w:pPr>
      <w:r w:rsidRPr="00C72F4C">
        <w:t>V případě, že by hrozilo, že objednatel může ručit za poskytovatelem nezaplacenou daň z přidané hodnoty dle ust. § 109 zákona č. 235/2004 Sb., o dani z přidané hodnoty, v platném znění, je objednatel oprávněn uhradit část odměny poskytovatele ve výši vyúčtované daně z přidané hodnoty na bankovní účet místně příslušného správce daně poskytovatele. Takový postup objednatele se v rozsahu částky poukázané na účet správce daně považuje za řádné a včasné uhrazení odměny poskytovateli.</w:t>
      </w:r>
    </w:p>
    <w:p w14:paraId="27B990AA" w14:textId="77777777" w:rsidR="002F218B" w:rsidRPr="00C72F4C" w:rsidRDefault="002F218B" w:rsidP="002F218B">
      <w:pPr>
        <w:pStyle w:val="Odstavecseseznamem"/>
        <w:ind w:left="284"/>
      </w:pPr>
      <w:r w:rsidRPr="00C72F4C">
        <w:t>Poskytovatel je oprávněn postoupit pohledávku za objednatelem jen s předchozím výslovným písemným souhlasem objednatele.</w:t>
      </w:r>
    </w:p>
    <w:p w14:paraId="14EF9E34" w14:textId="77777777" w:rsidR="00D6285B" w:rsidRPr="00C72F4C" w:rsidRDefault="00D6285B" w:rsidP="00D6285B">
      <w:pPr>
        <w:ind w:hanging="425"/>
        <w:rPr>
          <w:rFonts w:ascii="Arial" w:hAnsi="Arial" w:cs="Arial"/>
          <w:sz w:val="20"/>
          <w:szCs w:val="20"/>
        </w:rPr>
      </w:pPr>
    </w:p>
    <w:p w14:paraId="4794FF91" w14:textId="77777777" w:rsidR="00CE0EE1" w:rsidRPr="00C72F4C" w:rsidRDefault="00CE0EE1" w:rsidP="00FB7613">
      <w:pPr>
        <w:pStyle w:val="Nadpis1"/>
      </w:pPr>
      <w:r w:rsidRPr="00C72F4C">
        <w:t>Práva duševního vlastnictví</w:t>
      </w:r>
    </w:p>
    <w:p w14:paraId="3A1D2CE0" w14:textId="77777777" w:rsidR="00CE0EE1" w:rsidRPr="00C72F4C" w:rsidRDefault="00CE0EE1" w:rsidP="005E2FAE">
      <w:pPr>
        <w:pStyle w:val="Odstavecseseznamem"/>
        <w:ind w:left="284"/>
      </w:pPr>
      <w:r w:rsidRPr="00C72F4C">
        <w:t xml:space="preserve">Poskytovatel se zavazuje, že při poskytování služeb neporuší práva třetích osob, která těmto osobám mohou plynout z práv k duševnímu vlastnictví, zejména z autorských práv a práv průmyslového vlastnictví. Poskytovatel se zavazuje, že </w:t>
      </w:r>
      <w:r w:rsidR="00794FA3" w:rsidRPr="00C72F4C">
        <w:t>o</w:t>
      </w:r>
      <w:r w:rsidRPr="00C72F4C">
        <w:t xml:space="preserve">bjednateli uhradí veškeré náklady, výdaje, škody a majetkovou i nemajetkovou újmu, které </w:t>
      </w:r>
      <w:r w:rsidR="00794FA3" w:rsidRPr="00C72F4C">
        <w:t>o</w:t>
      </w:r>
      <w:r w:rsidRPr="00C72F4C">
        <w:t xml:space="preserve">bjednateli vzniknou v důsledku uplatnění práv třetích osob vůči </w:t>
      </w:r>
      <w:r w:rsidR="00794FA3" w:rsidRPr="00C72F4C">
        <w:t>o</w:t>
      </w:r>
      <w:r w:rsidRPr="00C72F4C">
        <w:t>bjednateli v souvislosti porušením povinnosti poskytovatele dle předchozí věty.</w:t>
      </w:r>
    </w:p>
    <w:p w14:paraId="0C4F66FE" w14:textId="77777777" w:rsidR="00E745DF" w:rsidRPr="00C72F4C" w:rsidRDefault="00CE0EE1" w:rsidP="00096C9D">
      <w:pPr>
        <w:pStyle w:val="Odstavecseseznamem"/>
        <w:ind w:left="284"/>
      </w:pPr>
      <w:r w:rsidRPr="00C72F4C">
        <w:t xml:space="preserve">Poskytovatel výslovně prohlašuje, že je plně oprávněn disponovat právy k duševnímu vlastnictví (např. poskytovat podlicence), a zavazuje se za tímto účelem zajistit řádné a nerušené užívání předmětu smlouvy </w:t>
      </w:r>
      <w:r w:rsidR="00794FA3" w:rsidRPr="00C72F4C">
        <w:t>o</w:t>
      </w:r>
      <w:r w:rsidRPr="00C72F4C">
        <w:t>bjednatelem, včetně případného zajištění dalších souhlasů a licencí od autorů děl v souladu s autorským zákonem popř. od nositelů jiných práv duševního vlastnictví v souladu s právními předpisy. Veškeré náklady tímto vzniklé jsou součástí ceny za poskytnutí služeb dle této smlouvy.</w:t>
      </w:r>
    </w:p>
    <w:p w14:paraId="5D2EDB0A" w14:textId="383E2FE3" w:rsidR="00E745DF" w:rsidRPr="00C72F4C" w:rsidRDefault="00E745DF" w:rsidP="00096C9D">
      <w:pPr>
        <w:pStyle w:val="Odstavecseseznamem"/>
        <w:ind w:left="284"/>
      </w:pPr>
      <w:r w:rsidRPr="00C72F4C">
        <w:t xml:space="preserve">Poskytovatel tímto podle ustanovení § 2358 a násl. občanského zákoníku poskytuje objednateli k užívání veškerého </w:t>
      </w:r>
      <w:r w:rsidR="008254CA" w:rsidRPr="00C72F4C">
        <w:t xml:space="preserve">software </w:t>
      </w:r>
      <w:r w:rsidRPr="00C72F4C">
        <w:t xml:space="preserve">dodaného </w:t>
      </w:r>
      <w:r w:rsidR="008254CA" w:rsidRPr="00C72F4C">
        <w:t xml:space="preserve">na základě této smlouvy </w:t>
      </w:r>
      <w:r w:rsidRPr="00C72F4C">
        <w:t>licence, a to jako licence:</w:t>
      </w:r>
    </w:p>
    <w:p w14:paraId="6995F462" w14:textId="77777777" w:rsidR="00E745DF" w:rsidRPr="00C72F4C" w:rsidRDefault="00E745DF" w:rsidP="00E745DF">
      <w:pPr>
        <w:pStyle w:val="Odstavecseseznamem"/>
        <w:numPr>
          <w:ilvl w:val="0"/>
          <w:numId w:val="6"/>
        </w:numPr>
      </w:pPr>
      <w:r w:rsidRPr="00C72F4C">
        <w:lastRenderedPageBreak/>
        <w:t xml:space="preserve">nevýhradní, opravňující objednatele k veškerým známým způsobům užívání software, dostačující k běžnému i objednatelem zamýšlenému užívání software a zachování jeho funkčnosti, </w:t>
      </w:r>
    </w:p>
    <w:p w14:paraId="38CD4711" w14:textId="77777777" w:rsidR="00E745DF" w:rsidRPr="00C72F4C" w:rsidRDefault="00E745DF" w:rsidP="00E745DF">
      <w:pPr>
        <w:pStyle w:val="Odstavecseseznamem"/>
        <w:numPr>
          <w:ilvl w:val="0"/>
          <w:numId w:val="6"/>
        </w:numPr>
      </w:pPr>
      <w:r w:rsidRPr="00C72F4C">
        <w:t xml:space="preserve">platné na dobu neurčitou, neomezené územním či množstevním rozsahem, </w:t>
      </w:r>
    </w:p>
    <w:p w14:paraId="362C2D7E" w14:textId="77777777" w:rsidR="00E745DF" w:rsidRPr="00C72F4C" w:rsidRDefault="00E745DF" w:rsidP="00E745DF">
      <w:pPr>
        <w:pStyle w:val="Odstavecseseznamem"/>
        <w:numPr>
          <w:ilvl w:val="0"/>
          <w:numId w:val="6"/>
        </w:numPr>
      </w:pPr>
      <w:r w:rsidRPr="00C72F4C">
        <w:t>převoditelné a postupitelné, tj. s právem udělení podlicence či postoupení licence třetí osobě,</w:t>
      </w:r>
    </w:p>
    <w:p w14:paraId="57DA1E34" w14:textId="77777777" w:rsidR="00E745DF" w:rsidRPr="00C72F4C" w:rsidRDefault="00E745DF" w:rsidP="00E745DF">
      <w:pPr>
        <w:pStyle w:val="Odstavecseseznamem"/>
        <w:numPr>
          <w:ilvl w:val="0"/>
          <w:numId w:val="6"/>
        </w:numPr>
      </w:pPr>
      <w:r w:rsidRPr="00C72F4C">
        <w:t xml:space="preserve">které není objednatel povinen využít. </w:t>
      </w:r>
    </w:p>
    <w:p w14:paraId="65C58C27" w14:textId="77777777" w:rsidR="00E745DF" w:rsidRPr="00C72F4C" w:rsidRDefault="008254CA" w:rsidP="008254CA">
      <w:pPr>
        <w:pStyle w:val="Odstavecseseznamem"/>
        <w:tabs>
          <w:tab w:val="clear" w:pos="284"/>
        </w:tabs>
        <w:ind w:left="284" w:hanging="284"/>
      </w:pPr>
      <w:r w:rsidRPr="00C72F4C">
        <w:t xml:space="preserve">Cena za poskytnutí práv dle tohoto článku je součástí ceny za technickou podporu jak je uvedena v příloze č. 1 této smlouvy. </w:t>
      </w:r>
      <w:r w:rsidR="00E745DF" w:rsidRPr="00C72F4C">
        <w:t>Objednatel nabývá práva z poskytnutých licencí předáním software.</w:t>
      </w:r>
    </w:p>
    <w:p w14:paraId="669E9725" w14:textId="77777777" w:rsidR="00E261B4" w:rsidRPr="00D55237" w:rsidRDefault="00E261B4" w:rsidP="00E261B4">
      <w:pPr>
        <w:ind w:left="1"/>
        <w:rPr>
          <w:rFonts w:ascii="Arial" w:hAnsi="Arial" w:cs="Arial"/>
        </w:rPr>
      </w:pPr>
    </w:p>
    <w:p w14:paraId="6D19649E" w14:textId="77777777" w:rsidR="00D6285B" w:rsidRPr="00C72F4C" w:rsidRDefault="00CF7596" w:rsidP="00FB7613">
      <w:pPr>
        <w:pStyle w:val="Nadpis1"/>
      </w:pPr>
      <w:r w:rsidRPr="00C72F4C">
        <w:t>Povinnost mlčenlivosti</w:t>
      </w:r>
    </w:p>
    <w:p w14:paraId="0235FD1C" w14:textId="77777777" w:rsidR="000D3725" w:rsidRPr="00C72F4C" w:rsidRDefault="00BC3F4F" w:rsidP="00FD0CE6">
      <w:pPr>
        <w:pStyle w:val="Odstavecseseznamem"/>
        <w:numPr>
          <w:ilvl w:val="0"/>
          <w:numId w:val="7"/>
        </w:numPr>
      </w:pPr>
      <w:r w:rsidRPr="00C72F4C">
        <w:t xml:space="preserve">Poskytovatel </w:t>
      </w:r>
      <w:r w:rsidR="000D3725" w:rsidRPr="00C72F4C">
        <w:t xml:space="preserve">je povinen zachovávat mlčenlivost ohledně veškerých důvěrných informací </w:t>
      </w:r>
      <w:r w:rsidRPr="002A026A">
        <w:t>objednatele</w:t>
      </w:r>
      <w:r w:rsidR="000D3725" w:rsidRPr="002A026A">
        <w:t xml:space="preserve">, které se v souvislosti s plněním této </w:t>
      </w:r>
      <w:r w:rsidR="000D3725" w:rsidRPr="00456BD7">
        <w:t>smlouvy dozví</w:t>
      </w:r>
      <w:r w:rsidR="000D3725" w:rsidRPr="00C72F4C">
        <w:t xml:space="preserve">. </w:t>
      </w:r>
      <w:r w:rsidRPr="00C72F4C">
        <w:t xml:space="preserve">Poskytovatel </w:t>
      </w:r>
      <w:r w:rsidR="000D3725" w:rsidRPr="00C72F4C">
        <w:t>je povinen zajistit zachování mlčenlivosti i u svých zaměstnanců, zástupců, případně i jiných spolupracujících třetích stran, pokud bylo nevyhnutelné a nezbytně nutné jim takové informace pro účely této smlouvy poskytnout.</w:t>
      </w:r>
      <w:r w:rsidR="0088391B" w:rsidRPr="00C72F4C">
        <w:t xml:space="preserve"> Poskytovatel se rovněž zavazuje neposkytovat třetím osobám informace o poskytování software (informace o koncovém zákazníkovi). </w:t>
      </w:r>
    </w:p>
    <w:p w14:paraId="6C3BCA73" w14:textId="77777777" w:rsidR="000D3725" w:rsidRPr="00C72F4C" w:rsidRDefault="000D3725" w:rsidP="00FD0CE6">
      <w:pPr>
        <w:pStyle w:val="Odstavecseseznamem"/>
        <w:numPr>
          <w:ilvl w:val="0"/>
          <w:numId w:val="7"/>
        </w:numPr>
      </w:pPr>
      <w:r w:rsidRPr="00C72F4C">
        <w:t>Za důvěrné informace se považují jakékoliv informace, které</w:t>
      </w:r>
    </w:p>
    <w:p w14:paraId="4CD28F38" w14:textId="77777777" w:rsidR="000D3725" w:rsidRPr="00C72F4C" w:rsidRDefault="000D3725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 xml:space="preserve">tvoří obchodní tajemství </w:t>
      </w:r>
      <w:r w:rsidR="00BC3F4F" w:rsidRPr="00C72F4C">
        <w:rPr>
          <w:rFonts w:ascii="Arial" w:hAnsi="Arial" w:cs="Arial"/>
          <w:sz w:val="20"/>
          <w:szCs w:val="20"/>
        </w:rPr>
        <w:t xml:space="preserve">objednatele </w:t>
      </w:r>
      <w:r w:rsidRPr="00C72F4C">
        <w:rPr>
          <w:rFonts w:ascii="Arial" w:hAnsi="Arial" w:cs="Arial"/>
          <w:sz w:val="20"/>
          <w:szCs w:val="20"/>
        </w:rPr>
        <w:t xml:space="preserve">(skutečnosti obchodní a technické povahy související s činností objednatele), nebo se týkají činnosti </w:t>
      </w:r>
      <w:r w:rsidR="00BC3F4F" w:rsidRPr="00C72F4C">
        <w:rPr>
          <w:rFonts w:ascii="Arial" w:hAnsi="Arial" w:cs="Arial"/>
          <w:sz w:val="20"/>
          <w:szCs w:val="20"/>
        </w:rPr>
        <w:t>objednatele</w:t>
      </w:r>
      <w:r w:rsidRPr="00C72F4C">
        <w:rPr>
          <w:rFonts w:ascii="Arial" w:hAnsi="Arial" w:cs="Arial"/>
          <w:sz w:val="20"/>
          <w:szCs w:val="20"/>
        </w:rPr>
        <w:t>, jeho strategie, know-how, způsobu řízení, vnitřních předpisů a pracovních postupů,</w:t>
      </w:r>
      <w:r w:rsidR="002D1E4B" w:rsidRPr="00C72F4C">
        <w:rPr>
          <w:rFonts w:ascii="Arial" w:hAnsi="Arial" w:cs="Arial"/>
          <w:sz w:val="20"/>
          <w:szCs w:val="20"/>
        </w:rPr>
        <w:t xml:space="preserve"> nebo</w:t>
      </w:r>
    </w:p>
    <w:p w14:paraId="44CD4869" w14:textId="77777777" w:rsidR="000D3725" w:rsidRPr="00C72F4C" w:rsidRDefault="000D3725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 xml:space="preserve">jsou chráněny nebo podléhají zvláštnímu režimu nakládání na základě příslušných právních předpisů (např. </w:t>
      </w:r>
      <w:r w:rsidR="00DD2A1E" w:rsidRPr="00C72F4C">
        <w:rPr>
          <w:rFonts w:ascii="Arial" w:hAnsi="Arial" w:cs="Arial"/>
          <w:sz w:val="20"/>
          <w:szCs w:val="20"/>
        </w:rPr>
        <w:t>Nařízení Evropského parlamentu a Rady (EU) 2016/679 ze dne 27. dubna 2016 o ochraně fyzických osob v souvislosti se zpracovnáním osobních údajů a o volném pohybu těchto údajů a o zrušení směrnice 95/46/ES (obecné nařízení o ochraně osobních údajů)</w:t>
      </w:r>
      <w:r w:rsidRPr="00C72F4C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 w:rsidR="00BC3F4F" w:rsidRPr="00C72F4C">
        <w:rPr>
          <w:rFonts w:ascii="Arial" w:hAnsi="Arial" w:cs="Arial"/>
          <w:sz w:val="20"/>
          <w:szCs w:val="20"/>
        </w:rPr>
        <w:t>objednatel</w:t>
      </w:r>
      <w:r w:rsidRPr="00C72F4C">
        <w:rPr>
          <w:rFonts w:ascii="Arial" w:hAnsi="Arial" w:cs="Arial"/>
          <w:sz w:val="20"/>
        </w:rPr>
        <w:t>)</w:t>
      </w:r>
      <w:r w:rsidRPr="00C72F4C">
        <w:rPr>
          <w:rFonts w:ascii="Arial" w:hAnsi="Arial" w:cs="Arial"/>
          <w:sz w:val="20"/>
          <w:szCs w:val="20"/>
        </w:rPr>
        <w:t>,</w:t>
      </w:r>
      <w:r w:rsidR="002D1E4B" w:rsidRPr="00C72F4C">
        <w:rPr>
          <w:rFonts w:ascii="Arial" w:hAnsi="Arial" w:cs="Arial"/>
          <w:sz w:val="20"/>
          <w:szCs w:val="20"/>
        </w:rPr>
        <w:t xml:space="preserve"> nebo</w:t>
      </w:r>
    </w:p>
    <w:p w14:paraId="125FC1A8" w14:textId="17E6EC19" w:rsidR="00E6253A" w:rsidRPr="00C72F4C" w:rsidRDefault="00E6253A" w:rsidP="00E6253A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</w:t>
      </w:r>
      <w:r w:rsidR="00484AFF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Pr="00C72F4C">
        <w:rPr>
          <w:rFonts w:ascii="Arial" w:hAnsi="Arial" w:cs="Arial"/>
          <w:sz w:val="20"/>
          <w:szCs w:val="20"/>
        </w:rPr>
        <w:t xml:space="preserve"> zákona č. 280/1992 Sb., o resortních, oborových, podnikových a dalších zdravotních pojišťovnách,</w:t>
      </w:r>
      <w:r w:rsidR="002D1E4B" w:rsidRPr="00C72F4C">
        <w:rPr>
          <w:rFonts w:ascii="Arial" w:hAnsi="Arial" w:cs="Arial"/>
          <w:sz w:val="20"/>
          <w:szCs w:val="20"/>
        </w:rPr>
        <w:t xml:space="preserve"> nebo</w:t>
      </w:r>
    </w:p>
    <w:p w14:paraId="7E9517E1" w14:textId="77777777" w:rsidR="000D3725" w:rsidRPr="00C72F4C" w:rsidRDefault="000D3725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budou objednatelem označeny za důvěrné,</w:t>
      </w:r>
      <w:r w:rsidR="002D1E4B" w:rsidRPr="00C72F4C">
        <w:rPr>
          <w:rFonts w:ascii="Arial" w:hAnsi="Arial" w:cs="Arial"/>
          <w:sz w:val="20"/>
          <w:szCs w:val="20"/>
        </w:rPr>
        <w:t xml:space="preserve"> nebo</w:t>
      </w:r>
    </w:p>
    <w:p w14:paraId="38C20860" w14:textId="77777777" w:rsidR="000D3725" w:rsidRPr="00C72F4C" w:rsidRDefault="000D3725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by v případě jejich prozrazení poškodily</w:t>
      </w:r>
      <w:r w:rsidR="00D26078" w:rsidRPr="00C72F4C">
        <w:rPr>
          <w:rFonts w:ascii="Arial" w:hAnsi="Arial" w:cs="Arial"/>
          <w:sz w:val="20"/>
          <w:szCs w:val="20"/>
        </w:rPr>
        <w:t>,</w:t>
      </w:r>
      <w:r w:rsidRPr="00C72F4C">
        <w:rPr>
          <w:rFonts w:ascii="Arial" w:hAnsi="Arial" w:cs="Arial"/>
          <w:sz w:val="20"/>
          <w:szCs w:val="20"/>
        </w:rPr>
        <w:t xml:space="preserve"> nebo mohly </w:t>
      </w:r>
      <w:r w:rsidR="00BC3F4F" w:rsidRPr="00C72F4C">
        <w:rPr>
          <w:rFonts w:ascii="Arial" w:hAnsi="Arial" w:cs="Arial"/>
          <w:sz w:val="20"/>
          <w:szCs w:val="20"/>
        </w:rPr>
        <w:t xml:space="preserve">objednatele </w:t>
      </w:r>
      <w:r w:rsidRPr="00C72F4C">
        <w:rPr>
          <w:rFonts w:ascii="Arial" w:hAnsi="Arial" w:cs="Arial"/>
          <w:sz w:val="20"/>
          <w:szCs w:val="20"/>
        </w:rPr>
        <w:t>poškodit,</w:t>
      </w:r>
    </w:p>
    <w:p w14:paraId="06C82B9C" w14:textId="77777777" w:rsidR="000D3725" w:rsidRPr="00C72F4C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a které nejsou veřejně dostupné.</w:t>
      </w:r>
    </w:p>
    <w:p w14:paraId="483DC641" w14:textId="77777777" w:rsidR="000D3725" w:rsidRPr="00C72F4C" w:rsidRDefault="00BC3F4F" w:rsidP="00FD0CE6">
      <w:pPr>
        <w:pStyle w:val="Odstavecseseznamem"/>
        <w:numPr>
          <w:ilvl w:val="0"/>
          <w:numId w:val="7"/>
        </w:numPr>
      </w:pPr>
      <w:r w:rsidRPr="00C72F4C">
        <w:t xml:space="preserve">Poskytovatel </w:t>
      </w:r>
      <w:r w:rsidR="000D3725" w:rsidRPr="00C72F4C">
        <w:t>se zavazuje:</w:t>
      </w:r>
    </w:p>
    <w:p w14:paraId="04EB8981" w14:textId="77777777" w:rsidR="000D3725" w:rsidRPr="00C72F4C" w:rsidRDefault="000D3725" w:rsidP="00FD0CE6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uchovávat důvěrné informace v tajnosti a nakládat s nimi výlučně v souvislosti s plněním sv</w:t>
      </w:r>
      <w:r w:rsidR="00DC2463" w:rsidRPr="00C72F4C">
        <w:rPr>
          <w:rFonts w:ascii="Arial" w:hAnsi="Arial" w:cs="Arial"/>
          <w:sz w:val="20"/>
          <w:szCs w:val="20"/>
        </w:rPr>
        <w:t>ých povinností dle této smlouvy</w:t>
      </w:r>
      <w:r w:rsidRPr="00C72F4C">
        <w:rPr>
          <w:rFonts w:ascii="Arial" w:hAnsi="Arial" w:cs="Arial"/>
          <w:sz w:val="20"/>
          <w:szCs w:val="20"/>
        </w:rPr>
        <w:t xml:space="preserve">, při čemž je povinen řídit se pravidly pro nakládání s těmito informacemi, které vyplývají z právních předpisů, interních předpisů nebo rozhodnutí orgánů </w:t>
      </w:r>
      <w:r w:rsidR="00BC3F4F" w:rsidRPr="00C72F4C">
        <w:rPr>
          <w:rFonts w:ascii="Arial" w:hAnsi="Arial" w:cs="Arial"/>
          <w:sz w:val="20"/>
          <w:szCs w:val="20"/>
        </w:rPr>
        <w:t>objednatele</w:t>
      </w:r>
      <w:r w:rsidRPr="00C72F4C">
        <w:rPr>
          <w:rFonts w:ascii="Arial" w:hAnsi="Arial" w:cs="Arial"/>
          <w:sz w:val="20"/>
          <w:szCs w:val="20"/>
        </w:rPr>
        <w:t>,</w:t>
      </w:r>
    </w:p>
    <w:p w14:paraId="5B06BDD4" w14:textId="77777777" w:rsidR="000D3725" w:rsidRPr="00C72F4C" w:rsidRDefault="000D3725" w:rsidP="00FD0CE6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 w:rsidRPr="00C72F4C">
        <w:rPr>
          <w:rFonts w:ascii="Arial" w:hAnsi="Arial" w:cs="Arial"/>
          <w:sz w:val="20"/>
          <w:szCs w:val="20"/>
        </w:rPr>
        <w:t xml:space="preserve">nebo jejím účelem </w:t>
      </w:r>
      <w:r w:rsidRPr="00C72F4C">
        <w:rPr>
          <w:rFonts w:ascii="Arial" w:hAnsi="Arial" w:cs="Arial"/>
          <w:sz w:val="20"/>
          <w:szCs w:val="20"/>
        </w:rPr>
        <w:t>nebo by přímo nebo nepřímo jakkoliv poškodil nebo mohl poškodit objednatele</w:t>
      </w:r>
      <w:r w:rsidR="001359D4" w:rsidRPr="00C72F4C">
        <w:rPr>
          <w:rFonts w:ascii="Arial" w:hAnsi="Arial" w:cs="Arial"/>
          <w:sz w:val="20"/>
          <w:szCs w:val="20"/>
        </w:rPr>
        <w:t>.</w:t>
      </w:r>
    </w:p>
    <w:p w14:paraId="2CAD4F0D" w14:textId="77777777" w:rsidR="000D3725" w:rsidRPr="00C72F4C" w:rsidRDefault="000D3725" w:rsidP="00FD0CE6">
      <w:pPr>
        <w:pStyle w:val="Odstavecseseznamem"/>
        <w:numPr>
          <w:ilvl w:val="0"/>
          <w:numId w:val="7"/>
        </w:numPr>
      </w:pPr>
      <w:r w:rsidRPr="00C72F4C">
        <w:t xml:space="preserve">Povinnost mlčenlivosti o důvěrných informacích podle tohoto článku </w:t>
      </w:r>
      <w:r w:rsidR="003A4E8A" w:rsidRPr="00C72F4C">
        <w:t>trvá</w:t>
      </w:r>
      <w:r w:rsidR="00E9700C" w:rsidRPr="00C72F4C">
        <w:t xml:space="preserve"> dále</w:t>
      </w:r>
      <w:r w:rsidR="003A4E8A" w:rsidRPr="00C72F4C">
        <w:t xml:space="preserve"> i po </w:t>
      </w:r>
      <w:r w:rsidRPr="00C72F4C">
        <w:t>ukončení této smlouvy.</w:t>
      </w:r>
    </w:p>
    <w:p w14:paraId="0FBE61D2" w14:textId="77777777" w:rsidR="00D26078" w:rsidRPr="00C72F4C" w:rsidRDefault="00D26078" w:rsidP="001A1DAE">
      <w:pPr>
        <w:pStyle w:val="Odstavecseseznamem"/>
        <w:numPr>
          <w:ilvl w:val="0"/>
          <w:numId w:val="0"/>
        </w:numPr>
        <w:ind w:left="425"/>
      </w:pPr>
    </w:p>
    <w:p w14:paraId="15BB5C54" w14:textId="77777777" w:rsidR="00D26078" w:rsidRPr="00C72F4C" w:rsidRDefault="00D26078" w:rsidP="00D26078">
      <w:pPr>
        <w:pStyle w:val="Nadpis1"/>
      </w:pPr>
      <w:r w:rsidRPr="00C72F4C">
        <w:t>Smluvní sankce a možnost odstoupení od smlouvy</w:t>
      </w:r>
    </w:p>
    <w:p w14:paraId="4FD1CE58" w14:textId="27600419" w:rsidR="00D26078" w:rsidRPr="00C72F4C" w:rsidRDefault="00D26078" w:rsidP="001C7FD5">
      <w:pPr>
        <w:pStyle w:val="Odstavecseseznamem"/>
        <w:ind w:left="284"/>
      </w:pPr>
      <w:r w:rsidRPr="00C72F4C">
        <w:t xml:space="preserve">Pro případ prodlení </w:t>
      </w:r>
      <w:r w:rsidR="00512F33" w:rsidRPr="00C72F4C">
        <w:t>poskytovatele</w:t>
      </w:r>
      <w:r w:rsidRPr="00C72F4C">
        <w:t xml:space="preserve"> </w:t>
      </w:r>
      <w:r w:rsidR="007E6792" w:rsidRPr="00C72F4C">
        <w:t>s předáním</w:t>
      </w:r>
      <w:r w:rsidR="005B2840" w:rsidRPr="00C72F4C">
        <w:t xml:space="preserve"> </w:t>
      </w:r>
      <w:r w:rsidR="007A75F2" w:rsidRPr="00C72F4C">
        <w:t xml:space="preserve">výpisu licencí </w:t>
      </w:r>
      <w:r w:rsidR="005B2840" w:rsidRPr="00C72F4C">
        <w:t xml:space="preserve">dle čl. </w:t>
      </w:r>
      <w:r w:rsidR="00DD2A1E" w:rsidRPr="00C72F4C">
        <w:t>I</w:t>
      </w:r>
      <w:r w:rsidR="00D97A43" w:rsidRPr="00C72F4C">
        <w:t>I</w:t>
      </w:r>
      <w:r w:rsidR="008D3745" w:rsidRPr="00C72F4C">
        <w:t>.</w:t>
      </w:r>
      <w:r w:rsidR="005B2840" w:rsidRPr="00C72F4C">
        <w:t xml:space="preserve"> odst. </w:t>
      </w:r>
      <w:r w:rsidR="00D97A43" w:rsidRPr="00C72F4C">
        <w:t>1</w:t>
      </w:r>
      <w:r w:rsidR="005B2840" w:rsidRPr="00C72F4C">
        <w:t xml:space="preserve"> této smlouvy </w:t>
      </w:r>
      <w:r w:rsidRPr="00C72F4C">
        <w:t xml:space="preserve">je </w:t>
      </w:r>
      <w:r w:rsidR="00512F33" w:rsidRPr="00C72F4C">
        <w:t>poskytovatel</w:t>
      </w:r>
      <w:r w:rsidRPr="00C72F4C">
        <w:t xml:space="preserve"> povinen zaplatit </w:t>
      </w:r>
      <w:r w:rsidR="00BC3F4F" w:rsidRPr="00C72F4C">
        <w:t>objednateli</w:t>
      </w:r>
      <w:r w:rsidRPr="00C72F4C">
        <w:t xml:space="preserve"> smluvní pokutu ve výši 1.500,- Kč za každý započatý den prodlení. </w:t>
      </w:r>
    </w:p>
    <w:p w14:paraId="3EE5D8EA" w14:textId="298A0AC0" w:rsidR="00396071" w:rsidRPr="00C72F4C" w:rsidRDefault="00396071" w:rsidP="001C7FD5">
      <w:pPr>
        <w:pStyle w:val="Odstavecseseznamem"/>
        <w:ind w:left="284"/>
      </w:pPr>
      <w:r w:rsidRPr="00C72F4C">
        <w:t>V případě prodlení poskytovatele s odstraněním vad dle čl.</w:t>
      </w:r>
      <w:r w:rsidR="008D3745" w:rsidRPr="00C72F4C">
        <w:t> </w:t>
      </w:r>
      <w:r w:rsidR="00BF6B17" w:rsidRPr="00C72F4C">
        <w:t>II</w:t>
      </w:r>
      <w:r w:rsidRPr="00C72F4C">
        <w:t xml:space="preserve">. odst. </w:t>
      </w:r>
      <w:r w:rsidR="00A018B5" w:rsidRPr="00C72F4C">
        <w:t>6</w:t>
      </w:r>
      <w:r w:rsidRPr="00C72F4C">
        <w:t xml:space="preserve"> této smlouvy je poskytovatel povinen zaplatit objednateli smluvní pokutu ve výši 1</w:t>
      </w:r>
      <w:r w:rsidR="00D3237E" w:rsidRPr="00C72F4C">
        <w:t>.</w:t>
      </w:r>
      <w:r w:rsidRPr="00C72F4C">
        <w:t xml:space="preserve">500,- Kč za každý započatý den prodlení. </w:t>
      </w:r>
    </w:p>
    <w:p w14:paraId="12BF65C6" w14:textId="77777777" w:rsidR="00D26078" w:rsidRPr="00C72F4C" w:rsidRDefault="00D26078" w:rsidP="001C7FD5">
      <w:pPr>
        <w:pStyle w:val="Odstavecseseznamem"/>
        <w:ind w:left="284"/>
      </w:pPr>
      <w:r w:rsidRPr="00C72F4C">
        <w:lastRenderedPageBreak/>
        <w:t xml:space="preserve">Pro případ prodlení </w:t>
      </w:r>
      <w:r w:rsidR="00BC3F4F" w:rsidRPr="00C72F4C">
        <w:t>objednatele</w:t>
      </w:r>
      <w:r w:rsidRPr="00C72F4C">
        <w:t xml:space="preserve"> s úhradou </w:t>
      </w:r>
      <w:r w:rsidR="008F62AB" w:rsidRPr="00C72F4C">
        <w:t xml:space="preserve">odměny </w:t>
      </w:r>
      <w:r w:rsidRPr="00C72F4C">
        <w:t xml:space="preserve">je </w:t>
      </w:r>
      <w:r w:rsidR="00BC3F4F" w:rsidRPr="00C72F4C">
        <w:t>objednatel</w:t>
      </w:r>
      <w:r w:rsidRPr="00C72F4C">
        <w:t xml:space="preserve"> povinen zaplatit </w:t>
      </w:r>
      <w:r w:rsidR="00BC3F4F" w:rsidRPr="00C72F4C">
        <w:t xml:space="preserve">poskytovateli </w:t>
      </w:r>
      <w:r w:rsidRPr="00C72F4C">
        <w:t>úrok z prodlení ve výši 0,05 % z dlužné částky za každý den prodlení.</w:t>
      </w:r>
    </w:p>
    <w:p w14:paraId="53B00B76" w14:textId="77777777" w:rsidR="00D97A43" w:rsidRPr="00C72F4C" w:rsidRDefault="00D97A43" w:rsidP="00D97A43">
      <w:pPr>
        <w:pStyle w:val="Odstavecseseznamem"/>
        <w:ind w:left="284"/>
      </w:pPr>
      <w:r w:rsidRPr="00C72F4C">
        <w:t xml:space="preserve">V případě, že poskytovatel poruší některou z povinností v čl. V. této smlouvy, bude povinen zaplatit objednateli smluvní pokutu ve výši 100.000,- Kč za každé jednotlivé porušení. </w:t>
      </w:r>
    </w:p>
    <w:p w14:paraId="5E9EE9BF" w14:textId="77777777" w:rsidR="001E3F3D" w:rsidRPr="00C72F4C" w:rsidRDefault="001E3F3D" w:rsidP="001C7FD5">
      <w:pPr>
        <w:pStyle w:val="Odstavecseseznamem"/>
        <w:ind w:left="284"/>
      </w:pPr>
      <w:r w:rsidRPr="00C72F4C">
        <w:t xml:space="preserve">V případě, že v důsledku byť nezaviněného jednání </w:t>
      </w:r>
      <w:r w:rsidR="00684EAF" w:rsidRPr="00C72F4C">
        <w:t>poskytovatele</w:t>
      </w:r>
      <w:r w:rsidRPr="00C72F4C">
        <w:t xml:space="preserve"> bude </w:t>
      </w:r>
      <w:r w:rsidR="00684EAF" w:rsidRPr="00C72F4C">
        <w:t xml:space="preserve">objednateli </w:t>
      </w:r>
      <w:r w:rsidRPr="00C72F4C">
        <w:t xml:space="preserve">uložena jakákoli veřejnoprávní sankce či povinnost plnění ve prospěch třetí osoby, je </w:t>
      </w:r>
      <w:r w:rsidR="00684EAF" w:rsidRPr="00C72F4C">
        <w:t>poskytovatel</w:t>
      </w:r>
      <w:r w:rsidRPr="00C72F4C">
        <w:t xml:space="preserve"> povinen zaplatit </w:t>
      </w:r>
      <w:r w:rsidR="00684EAF" w:rsidRPr="00C72F4C">
        <w:t>objednateli</w:t>
      </w:r>
      <w:r w:rsidRPr="00C72F4C">
        <w:t xml:space="preserve"> plnou hodnotu této sankce, resp. plnění, zvýšenou o smluvní pokutu ve výši 1</w:t>
      </w:r>
      <w:r w:rsidR="008D3745" w:rsidRPr="00C72F4C">
        <w:t> </w:t>
      </w:r>
      <w:r w:rsidRPr="00C72F4C">
        <w:t>% tohoto plnění.</w:t>
      </w:r>
    </w:p>
    <w:p w14:paraId="117A2041" w14:textId="77777777" w:rsidR="00D26078" w:rsidRPr="00C72F4C" w:rsidRDefault="00D26078" w:rsidP="001C7FD5">
      <w:pPr>
        <w:pStyle w:val="Odstavecseseznamem"/>
        <w:ind w:left="284"/>
      </w:pPr>
      <w:r w:rsidRPr="00C72F4C">
        <w:t xml:space="preserve">Právo </w:t>
      </w:r>
      <w:r w:rsidR="00684EAF" w:rsidRPr="00C72F4C">
        <w:t>objednatele</w:t>
      </w:r>
      <w:r w:rsidRPr="00C72F4C">
        <w:t xml:space="preserve"> požadovat ve všech uvedených případech </w:t>
      </w:r>
      <w:r w:rsidR="001E3F3D" w:rsidRPr="00C72F4C">
        <w:t xml:space="preserve">kromě smluvní sankce </w:t>
      </w:r>
      <w:r w:rsidRPr="00C72F4C">
        <w:t>i náhradu škody není těmito ujednáními dotčeno.</w:t>
      </w:r>
      <w:r w:rsidR="001E3F3D" w:rsidRPr="00C72F4C">
        <w:t xml:space="preserve"> S</w:t>
      </w:r>
      <w:r w:rsidRPr="00C72F4C">
        <w:t xml:space="preserve">mluvní pokuty dle tohoto </w:t>
      </w:r>
      <w:r w:rsidR="001E3F3D" w:rsidRPr="00C72F4C">
        <w:t xml:space="preserve">článku </w:t>
      </w:r>
      <w:r w:rsidRPr="00C72F4C">
        <w:t xml:space="preserve">jsou splatné do 14 dní ode dne doručení písemné výzvy k jejich úhradě </w:t>
      </w:r>
      <w:r w:rsidR="001E3F3D" w:rsidRPr="00C72F4C">
        <w:t xml:space="preserve">povinné </w:t>
      </w:r>
      <w:r w:rsidRPr="00C72F4C">
        <w:t>smluvní straně.</w:t>
      </w:r>
    </w:p>
    <w:p w14:paraId="15340541" w14:textId="77777777" w:rsidR="00D26078" w:rsidRPr="00C72F4C" w:rsidRDefault="00684EAF" w:rsidP="001755CD">
      <w:pPr>
        <w:pStyle w:val="Odstavecseseznamem"/>
        <w:ind w:left="284"/>
      </w:pPr>
      <w:r w:rsidRPr="00C72F4C">
        <w:t xml:space="preserve">Objednatel </w:t>
      </w:r>
      <w:r w:rsidR="00D26078" w:rsidRPr="00C72F4C">
        <w:t>je oprávněn od této smlouvy s okamžitou účinností odstoupit v případ</w:t>
      </w:r>
      <w:r w:rsidR="001755CD" w:rsidRPr="00C72F4C">
        <w:t>ě</w:t>
      </w:r>
      <w:r w:rsidR="00D26078" w:rsidRPr="00C72F4C">
        <w:t xml:space="preserve">, </w:t>
      </w:r>
      <w:r w:rsidR="001755CD" w:rsidRPr="00C72F4C">
        <w:t xml:space="preserve">kdy </w:t>
      </w:r>
      <w:r w:rsidR="00D26078" w:rsidRPr="00C72F4C">
        <w:t>p</w:t>
      </w:r>
      <w:r w:rsidR="00512F33" w:rsidRPr="00C72F4C">
        <w:t>oskytovatel</w:t>
      </w:r>
      <w:r w:rsidR="00D26078" w:rsidRPr="00C72F4C">
        <w:t xml:space="preserve"> </w:t>
      </w:r>
      <w:r w:rsidR="001755CD" w:rsidRPr="00C72F4C">
        <w:t xml:space="preserve">bude </w:t>
      </w:r>
      <w:r w:rsidR="00D26078" w:rsidRPr="00C72F4C">
        <w:t xml:space="preserve">v prodlení se splněním </w:t>
      </w:r>
      <w:r w:rsidR="001755CD" w:rsidRPr="00C72F4C">
        <w:t xml:space="preserve">některé </w:t>
      </w:r>
      <w:r w:rsidR="000F5907" w:rsidRPr="00C72F4C">
        <w:t>své povinnosti</w:t>
      </w:r>
      <w:r w:rsidR="00D26078" w:rsidRPr="00C72F4C">
        <w:t xml:space="preserve"> vyplývající z této smlouvy o více než </w:t>
      </w:r>
      <w:r w:rsidR="00DD4619" w:rsidRPr="00C72F4C">
        <w:t>15</w:t>
      </w:r>
      <w:r w:rsidR="00D26078" w:rsidRPr="00C72F4C">
        <w:t xml:space="preserve"> dní. </w:t>
      </w:r>
    </w:p>
    <w:p w14:paraId="07BA4577" w14:textId="77777777" w:rsidR="00D26078" w:rsidRPr="00C72F4C" w:rsidRDefault="00D26078" w:rsidP="001C7FD5">
      <w:pPr>
        <w:pStyle w:val="Odstavecseseznamem"/>
        <w:ind w:left="284"/>
      </w:pPr>
      <w:r w:rsidRPr="00C72F4C">
        <w:t xml:space="preserve">Odstoupením od smlouvy není dotčen nárok </w:t>
      </w:r>
      <w:r w:rsidR="00684EAF" w:rsidRPr="00C72F4C">
        <w:t>objednatele</w:t>
      </w:r>
      <w:r w:rsidRPr="00C72F4C">
        <w:t xml:space="preserve"> na náhradu škody v plné výši. </w:t>
      </w:r>
    </w:p>
    <w:p w14:paraId="10079836" w14:textId="77777777" w:rsidR="003170D4" w:rsidRPr="00C72F4C" w:rsidRDefault="003170D4" w:rsidP="003170D4">
      <w:pPr>
        <w:pStyle w:val="Nadpis1"/>
        <w:numPr>
          <w:ilvl w:val="0"/>
          <w:numId w:val="0"/>
        </w:numPr>
        <w:ind w:left="680"/>
        <w:jc w:val="left"/>
      </w:pPr>
    </w:p>
    <w:p w14:paraId="0E670904" w14:textId="77777777" w:rsidR="00D6285B" w:rsidRPr="00C72F4C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14:paraId="21D1972D" w14:textId="77777777" w:rsidR="00D6285B" w:rsidRPr="00C72F4C" w:rsidRDefault="00D6285B" w:rsidP="00FB7613">
      <w:pPr>
        <w:pStyle w:val="Nadpis1"/>
      </w:pPr>
      <w:r w:rsidRPr="00C72F4C">
        <w:t>Závěrečná ujednání</w:t>
      </w:r>
    </w:p>
    <w:p w14:paraId="00A16016" w14:textId="0CB015B8" w:rsidR="00233E74" w:rsidRPr="00C72F4C" w:rsidRDefault="00D6285B" w:rsidP="00233E74">
      <w:pPr>
        <w:pStyle w:val="Odstavecseseznamem"/>
        <w:ind w:left="284"/>
      </w:pPr>
      <w:r w:rsidRPr="00C72F4C">
        <w:t xml:space="preserve">Kontaktní osobou </w:t>
      </w:r>
      <w:r w:rsidR="00684EAF" w:rsidRPr="00C72F4C">
        <w:t>objednatele</w:t>
      </w:r>
      <w:r w:rsidRPr="00C72F4C">
        <w:t xml:space="preserve"> je: </w:t>
      </w:r>
      <w:r w:rsidR="00233E74" w:rsidRPr="00C72F4C">
        <w:rPr>
          <w:highlight w:val="yellow"/>
        </w:rPr>
        <w:t>…</w:t>
      </w:r>
      <w:r w:rsidR="00D97A43" w:rsidRPr="00C72F4C">
        <w:t xml:space="preserve">, tel. </w:t>
      </w:r>
      <w:r w:rsidR="00D97A43" w:rsidRPr="00C72F4C">
        <w:rPr>
          <w:highlight w:val="yellow"/>
        </w:rPr>
        <w:t>…</w:t>
      </w:r>
      <w:r w:rsidR="00D97A43" w:rsidRPr="00C72F4C">
        <w:t xml:space="preserve">, email: </w:t>
      </w:r>
      <w:r w:rsidR="00D97A43" w:rsidRPr="00C72F4C">
        <w:rPr>
          <w:highlight w:val="yellow"/>
        </w:rPr>
        <w:t>…</w:t>
      </w:r>
      <w:r w:rsidR="00D97A43" w:rsidRPr="00C72F4C">
        <w:t xml:space="preserve"> (bude doplněno před podpisem smlouvy).</w:t>
      </w:r>
    </w:p>
    <w:p w14:paraId="49EFCB16" w14:textId="77777777" w:rsidR="00D6285B" w:rsidRPr="00C72F4C" w:rsidRDefault="00D6285B" w:rsidP="00FD0CE6">
      <w:pPr>
        <w:pStyle w:val="Odstavecseseznamem"/>
        <w:ind w:left="284"/>
      </w:pPr>
      <w:r w:rsidRPr="00C72F4C">
        <w:t xml:space="preserve">Kontaktní osobou </w:t>
      </w:r>
      <w:r w:rsidR="00684EAF" w:rsidRPr="00C72F4C">
        <w:t>poskytovatele</w:t>
      </w:r>
      <w:r w:rsidRPr="00C72F4C">
        <w:t xml:space="preserve"> je: </w:t>
      </w:r>
      <w:r w:rsidR="00926135" w:rsidRPr="00C72F4C">
        <w:rPr>
          <w:highlight w:val="green"/>
        </w:rPr>
        <w:t>…</w:t>
      </w:r>
      <w:r w:rsidR="00926135" w:rsidRPr="00C72F4C">
        <w:t xml:space="preserve">, tel.: </w:t>
      </w:r>
      <w:r w:rsidR="00926135" w:rsidRPr="00C72F4C">
        <w:rPr>
          <w:highlight w:val="green"/>
        </w:rPr>
        <w:t>…</w:t>
      </w:r>
      <w:r w:rsidR="00926135" w:rsidRPr="00C72F4C">
        <w:t xml:space="preserve">, email: </w:t>
      </w:r>
      <w:r w:rsidR="00926135" w:rsidRPr="00C72F4C">
        <w:rPr>
          <w:highlight w:val="green"/>
        </w:rPr>
        <w:t>…</w:t>
      </w:r>
      <w:r w:rsidR="00926135" w:rsidRPr="00C72F4C">
        <w:t>.</w:t>
      </w:r>
    </w:p>
    <w:p w14:paraId="0F4EF372" w14:textId="77777777" w:rsidR="00385839" w:rsidRPr="00C72F4C" w:rsidRDefault="00385839" w:rsidP="005E556F">
      <w:pPr>
        <w:pStyle w:val="Odstavecseseznamem"/>
        <w:ind w:left="284"/>
      </w:pPr>
      <w:r w:rsidRPr="00C72F4C">
        <w:t xml:space="preserve">Práva a povinnosti plynoucí z této smlouvy se řídí výhradně českým právem. Veškeré případné spory mezi stranami vyplývající nebo související s ustanoveními této smlouvy budou řešeny nejprve smírně. Nebude-li takto dosaženo řešení, je k rozhodování sporů z této smlouvy příslušný obecný soud objednatele. </w:t>
      </w:r>
    </w:p>
    <w:p w14:paraId="62DE234B" w14:textId="77777777" w:rsidR="00150516" w:rsidRPr="00C72F4C" w:rsidRDefault="00150516" w:rsidP="00FD0CE6">
      <w:pPr>
        <w:pStyle w:val="Odstavecseseznamem"/>
        <w:ind w:left="284"/>
      </w:pPr>
      <w:r w:rsidRPr="00C72F4C">
        <w:t xml:space="preserve">Bude-li některé ustanovení této </w:t>
      </w:r>
      <w:r w:rsidR="004A6C88" w:rsidRPr="00C72F4C">
        <w:t>s</w:t>
      </w:r>
      <w:r w:rsidRPr="00C72F4C">
        <w:t xml:space="preserve">mlouvy shledáno neplatným či neúčinným, nedotýká se to ostatních ustanovení této </w:t>
      </w:r>
      <w:r w:rsidR="004A6C88" w:rsidRPr="00C72F4C">
        <w:t>s</w:t>
      </w:r>
      <w:r w:rsidRPr="00C72F4C">
        <w:t xml:space="preserve">mlouvy, která jsou na něm nezávislá a umožňují rozumné plnění </w:t>
      </w:r>
      <w:r w:rsidR="004A6C88" w:rsidRPr="00C72F4C">
        <w:t>s</w:t>
      </w:r>
      <w:r w:rsidRPr="00C72F4C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 w:rsidR="00372829" w:rsidRPr="00C72F4C">
        <w:t>neplatného</w:t>
      </w:r>
      <w:r w:rsidR="007C5A74" w:rsidRPr="00C72F4C">
        <w:t xml:space="preserve"> </w:t>
      </w:r>
      <w:r w:rsidRPr="00C72F4C">
        <w:t>ustanovení.</w:t>
      </w:r>
    </w:p>
    <w:p w14:paraId="7EFCEE00" w14:textId="77777777" w:rsidR="00D6285B" w:rsidRPr="00C72F4C" w:rsidRDefault="00D6285B" w:rsidP="00FD0CE6">
      <w:pPr>
        <w:pStyle w:val="Odstavecseseznamem"/>
        <w:ind w:left="284"/>
      </w:pPr>
      <w:r w:rsidRPr="00C72F4C">
        <w:t>Tato smlouva je vyhotovena ve dvou stejnopisech, po jednom pro každou smluvní stranu</w:t>
      </w:r>
      <w:r w:rsidR="00C57D2F" w:rsidRPr="00C72F4C">
        <w:t xml:space="preserve">. Tuto smlouvu </w:t>
      </w:r>
      <w:r w:rsidR="001E3F3D" w:rsidRPr="00C72F4C">
        <w:t xml:space="preserve">lze měnit či doplňovat pouze vzestupně číslovanými písemnými dodatky, podepsanými oběma </w:t>
      </w:r>
      <w:r w:rsidR="00653373" w:rsidRPr="00C72F4C">
        <w:t xml:space="preserve">smluvními </w:t>
      </w:r>
      <w:r w:rsidR="001E3F3D" w:rsidRPr="00C72F4C">
        <w:t>stranami. Všechny v této smlouvě uvedené přílohy jsou její nedílnou součástí.</w:t>
      </w:r>
    </w:p>
    <w:p w14:paraId="48437C92" w14:textId="77777777" w:rsidR="00D6285B" w:rsidRPr="00C72F4C" w:rsidRDefault="00D6285B" w:rsidP="00FD0CE6">
      <w:pPr>
        <w:pStyle w:val="Odstavecseseznamem"/>
        <w:ind w:left="284"/>
      </w:pPr>
      <w:r w:rsidRPr="00C72F4C">
        <w:t>Tato smlouva nabývá platnosti a účinnosti dnem jejího podpisu oběma smluvními stranami.</w:t>
      </w:r>
    </w:p>
    <w:p w14:paraId="600ECF91" w14:textId="77777777" w:rsidR="00D6285B" w:rsidRPr="00C72F4C" w:rsidRDefault="00D6285B" w:rsidP="00FD0CE6">
      <w:pPr>
        <w:pStyle w:val="Odstavecseseznamem"/>
        <w:ind w:left="284"/>
      </w:pPr>
      <w:r w:rsidRPr="00C72F4C">
        <w:t>Smluvní strany po jejím přečtení prohlašují, že souhlasí s jejím obsahem, že smlouva byla sepsána určitě, srozumitelně, na základě jejich pravé a svobodné vůle</w:t>
      </w:r>
      <w:r w:rsidR="00B706F3" w:rsidRPr="00C72F4C">
        <w:t xml:space="preserve"> a</w:t>
      </w:r>
      <w:r w:rsidRPr="00C72F4C">
        <w:t xml:space="preserve"> bez nátlaku na některou ze </w:t>
      </w:r>
      <w:r w:rsidR="00635E99" w:rsidRPr="00C72F4C">
        <w:t xml:space="preserve">smluvních </w:t>
      </w:r>
      <w:r w:rsidRPr="00C72F4C">
        <w:t xml:space="preserve">stran. Na důkaz toho připojují </w:t>
      </w:r>
      <w:r w:rsidR="00635E99" w:rsidRPr="00C72F4C">
        <w:t xml:space="preserve">smluvní strany </w:t>
      </w:r>
      <w:r w:rsidRPr="00C72F4C">
        <w:t>své podpisy.</w:t>
      </w:r>
    </w:p>
    <w:p w14:paraId="333DE869" w14:textId="77777777" w:rsidR="00D6285B" w:rsidRPr="00C72F4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6909CBD9" w14:textId="77777777" w:rsidR="00D6285B" w:rsidRPr="00C72F4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>Seznam příloh:</w:t>
      </w:r>
    </w:p>
    <w:p w14:paraId="37DE3D84" w14:textId="77777777" w:rsidR="00DD2A1E" w:rsidRPr="00C72F4C" w:rsidRDefault="00DD2A1E" w:rsidP="00D6285B">
      <w:pPr>
        <w:jc w:val="both"/>
        <w:rPr>
          <w:rFonts w:ascii="Arial" w:hAnsi="Arial" w:cs="Arial"/>
          <w:sz w:val="20"/>
          <w:szCs w:val="20"/>
        </w:rPr>
      </w:pPr>
    </w:p>
    <w:p w14:paraId="63EACA31" w14:textId="77777777" w:rsidR="00D6285B" w:rsidRPr="00C72F4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C72F4C">
        <w:rPr>
          <w:rFonts w:ascii="Arial" w:hAnsi="Arial" w:cs="Arial"/>
          <w:sz w:val="20"/>
          <w:szCs w:val="20"/>
        </w:rPr>
        <w:t xml:space="preserve">Příloha č. 1 </w:t>
      </w:r>
      <w:r w:rsidR="00583D83" w:rsidRPr="00C72F4C">
        <w:rPr>
          <w:rFonts w:ascii="Arial" w:hAnsi="Arial" w:cs="Arial"/>
          <w:sz w:val="20"/>
          <w:szCs w:val="20"/>
        </w:rPr>
        <w:t>–</w:t>
      </w:r>
      <w:r w:rsidRPr="00C72F4C">
        <w:rPr>
          <w:rFonts w:ascii="Arial" w:hAnsi="Arial" w:cs="Arial"/>
          <w:sz w:val="20"/>
          <w:szCs w:val="20"/>
        </w:rPr>
        <w:t xml:space="preserve"> </w:t>
      </w:r>
      <w:r w:rsidR="008730A4" w:rsidRPr="00C72F4C">
        <w:rPr>
          <w:rFonts w:ascii="Arial" w:hAnsi="Arial" w:cs="Arial"/>
          <w:sz w:val="20"/>
          <w:szCs w:val="20"/>
        </w:rPr>
        <w:t>Specifikace předmětu plnění</w:t>
      </w:r>
      <w:r w:rsidR="00583D83" w:rsidRPr="00C72F4C">
        <w:rPr>
          <w:rFonts w:ascii="Arial" w:hAnsi="Arial" w:cs="Arial"/>
          <w:sz w:val="20"/>
          <w:szCs w:val="20"/>
        </w:rPr>
        <w:t xml:space="preserve"> </w:t>
      </w:r>
      <w:r w:rsidR="008730A4" w:rsidRPr="00C72F4C">
        <w:rPr>
          <w:rFonts w:ascii="Arial" w:hAnsi="Arial" w:cs="Arial"/>
          <w:sz w:val="20"/>
          <w:szCs w:val="20"/>
        </w:rPr>
        <w:t>a kalkulace ceny</w:t>
      </w:r>
    </w:p>
    <w:p w14:paraId="415BA074" w14:textId="77777777" w:rsidR="00907DF6" w:rsidRPr="00C72F4C" w:rsidRDefault="00907DF6" w:rsidP="00D6285B">
      <w:pPr>
        <w:jc w:val="both"/>
        <w:rPr>
          <w:rFonts w:ascii="Arial" w:hAnsi="Arial" w:cs="Arial"/>
          <w:sz w:val="20"/>
          <w:szCs w:val="20"/>
        </w:rPr>
      </w:pPr>
    </w:p>
    <w:p w14:paraId="73275622" w14:textId="77777777" w:rsidR="00D6285B" w:rsidRPr="00C72F4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472047F1" w14:textId="77777777" w:rsidR="00D6285B" w:rsidRPr="00C72F4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C72F4C" w14:paraId="10CA0DAD" w14:textId="77777777" w:rsidTr="00B0499F">
        <w:tc>
          <w:tcPr>
            <w:tcW w:w="3528" w:type="dxa"/>
          </w:tcPr>
          <w:p w14:paraId="3C74D07A" w14:textId="77777777" w:rsidR="00D6285B" w:rsidRPr="00C72F4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 w:rsidRPr="00C72F4C">
              <w:rPr>
                <w:rFonts w:ascii="Arial" w:hAnsi="Arial" w:cs="Arial"/>
                <w:sz w:val="20"/>
                <w:szCs w:val="20"/>
              </w:rPr>
              <w:t>Praze</w:t>
            </w:r>
            <w:r w:rsidRPr="00C72F4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686EAFAF" w14:textId="77777777" w:rsidR="00D6285B" w:rsidRPr="00C72F4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7956C4D5" w14:textId="38BB4B5B" w:rsidR="00D6285B" w:rsidRPr="00C72F4C" w:rsidRDefault="00D6285B" w:rsidP="00DA45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D97A43" w:rsidRPr="00C72F4C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  <w:r w:rsidR="00D97A43" w:rsidRPr="00C72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2F4C">
              <w:rPr>
                <w:rFonts w:ascii="Arial" w:hAnsi="Arial" w:cs="Arial"/>
                <w:sz w:val="20"/>
                <w:szCs w:val="20"/>
              </w:rPr>
              <w:t xml:space="preserve">dne: </w:t>
            </w:r>
          </w:p>
        </w:tc>
      </w:tr>
      <w:tr w:rsidR="00D6285B" w:rsidRPr="00C72F4C" w14:paraId="0D51CBE3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327B67B6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67DFE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C610E" w14:textId="77777777" w:rsidR="00D6285B" w:rsidRPr="002A026A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3F927" w14:textId="77777777" w:rsidR="00D6285B" w:rsidRPr="00C72F4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0C7A2750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2DFE2" w14:textId="77777777" w:rsidR="00D6285B" w:rsidRPr="00C72F4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3193C74E" w14:textId="77777777" w:rsidR="00D6285B" w:rsidRPr="00C72F4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F4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233E74" w:rsidRPr="00C72F4C" w14:paraId="2257CAA2" w14:textId="77777777" w:rsidTr="00B0499F">
        <w:tc>
          <w:tcPr>
            <w:tcW w:w="3528" w:type="dxa"/>
          </w:tcPr>
          <w:p w14:paraId="1607810F" w14:textId="77777777" w:rsidR="00233E74" w:rsidRPr="00C72F4C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F4C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38EEDBC4" w14:textId="77777777" w:rsidR="00233E74" w:rsidRPr="00C72F4C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F4C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3E71B456" w14:textId="77777777" w:rsidR="00233E74" w:rsidRPr="002A026A" w:rsidRDefault="00233E74" w:rsidP="00233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2021AF" w14:textId="77777777" w:rsidR="00233E74" w:rsidRPr="00C72F4C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2F4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0AB8F345" w14:textId="77777777" w:rsidR="00233E74" w:rsidRPr="00C72F4C" w:rsidRDefault="00233E74" w:rsidP="00233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7459567C" w14:textId="13A4F3EB" w:rsidR="00233E74" w:rsidRPr="00C72F4C" w:rsidRDefault="00484AFF" w:rsidP="00DA4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AFF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</w:tbl>
    <w:p w14:paraId="1D057ECC" w14:textId="77777777" w:rsidR="00E261B4" w:rsidRPr="00C72F4C" w:rsidRDefault="00E261B4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76DE18B2" w14:textId="77777777" w:rsidR="00CC5077" w:rsidRPr="00C72F4C" w:rsidRDefault="00CC5077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  <w:sectPr w:rsidR="00CC5077" w:rsidRPr="00C72F4C" w:rsidSect="00B0499F">
          <w:headerReference w:type="default" r:id="rId11"/>
          <w:footerReference w:type="default" r:id="rId12"/>
          <w:pgSz w:w="11906" w:h="16838" w:code="9"/>
          <w:pgMar w:top="1418" w:right="1418" w:bottom="1418" w:left="1418" w:header="720" w:footer="515" w:gutter="0"/>
          <w:cols w:space="708"/>
          <w:docGrid w:linePitch="360"/>
        </w:sectPr>
      </w:pPr>
    </w:p>
    <w:p w14:paraId="41665488" w14:textId="77777777" w:rsidR="00F067F8" w:rsidRPr="00C72F4C" w:rsidRDefault="00D6285B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0DC5C697" w14:textId="77777777" w:rsidR="00D6285B" w:rsidRPr="00C72F4C" w:rsidRDefault="003B37FD" w:rsidP="00F067F8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>S</w:t>
      </w:r>
      <w:r w:rsidR="00D6285B"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pecifikace </w:t>
      </w:r>
      <w:r w:rsidR="00D61D2B"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předmětu plnění a kalkulace ceny </w:t>
      </w:r>
    </w:p>
    <w:p w14:paraId="776058E2" w14:textId="10C0E158" w:rsidR="007C1B5C" w:rsidRPr="00D55237" w:rsidRDefault="000B7B9F" w:rsidP="00D55237">
      <w:pPr>
        <w:spacing w:after="200" w:line="276" w:lineRule="auto"/>
        <w:jc w:val="center"/>
        <w:rPr>
          <w:rFonts w:ascii="Arial" w:hAnsi="Arial" w:cs="Arial"/>
          <w:b/>
          <w:bCs/>
          <w:iCs/>
          <w:sz w:val="20"/>
          <w:szCs w:val="20"/>
          <w:u w:val="single"/>
          <w:lang w:eastAsia="en-US"/>
        </w:rPr>
      </w:pPr>
      <w:r w:rsidRPr="00D55237">
        <w:rPr>
          <w:rFonts w:ascii="Arial" w:hAnsi="Arial" w:cs="Arial"/>
          <w:b/>
          <w:bCs/>
          <w:iCs/>
          <w:sz w:val="20"/>
          <w:szCs w:val="20"/>
          <w:u w:val="single"/>
          <w:lang w:eastAsia="en-US"/>
        </w:rPr>
        <w:t>Specifikace předmětu plnění:</w:t>
      </w:r>
    </w:p>
    <w:p w14:paraId="463EC1A0" w14:textId="77777777" w:rsidR="007C1B5C" w:rsidRPr="000B7B9F" w:rsidRDefault="007C1B5C" w:rsidP="007C1B5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lang w:eastAsia="en-US"/>
        </w:rPr>
      </w:pPr>
    </w:p>
    <w:p w14:paraId="67AD1C29" w14:textId="55763FB5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Technická podpora VMWARE </w:t>
      </w:r>
      <w:r w:rsidR="00C72F4C"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na dobu </w:t>
      </w:r>
      <w:r w:rsidR="006528F8"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>5 let</w:t>
      </w:r>
      <w:r w:rsidR="00411DC2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</w:t>
      </w: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- sjednocení data výročí instancí 153728067 a 154406880 do 9/2026 </w:t>
      </w:r>
    </w:p>
    <w:p w14:paraId="771E4D33" w14:textId="77777777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6084847A" w14:textId="77777777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81210117218 Basic Support Coverage VMware vSphere 6 Enterprise </w:t>
      </w:r>
    </w:p>
    <w:p w14:paraId="56DB2C56" w14:textId="77777777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for 1 processor - Instance 153728067 </w:t>
      </w:r>
    </w:p>
    <w:p w14:paraId="3140CE4A" w14:textId="77777777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6 ks </w:t>
      </w:r>
    </w:p>
    <w:p w14:paraId="1E36A7B4" w14:textId="77777777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1CC6E6C" w14:textId="77777777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81210117218 Basic Support Coverage VMware vSphere 6 Enterprise </w:t>
      </w:r>
    </w:p>
    <w:p w14:paraId="0AB4EA66" w14:textId="77777777" w:rsidR="007C1B5C" w:rsidRPr="00C72F4C" w:rsidRDefault="007C1B5C" w:rsidP="007C1B5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for 1 processor - Instance 154406880 </w:t>
      </w:r>
    </w:p>
    <w:p w14:paraId="5990F144" w14:textId="77777777" w:rsidR="007C1B5C" w:rsidRPr="00C72F4C" w:rsidRDefault="007C1B5C" w:rsidP="007C1B5C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C72F4C">
        <w:rPr>
          <w:rFonts w:ascii="Arial" w:hAnsi="Arial" w:cs="Arial"/>
          <w:b/>
          <w:bCs/>
          <w:iCs/>
          <w:sz w:val="20"/>
          <w:szCs w:val="20"/>
          <w:lang w:eastAsia="en-US"/>
        </w:rPr>
        <w:t>2 ks</w:t>
      </w:r>
    </w:p>
    <w:p w14:paraId="2884AFF8" w14:textId="77777777" w:rsidR="00E261B4" w:rsidRPr="00C72F4C" w:rsidRDefault="00E261B4" w:rsidP="00E261B4">
      <w:pPr>
        <w:jc w:val="both"/>
        <w:rPr>
          <w:rFonts w:ascii="Arial" w:hAnsi="Arial" w:cs="Arial"/>
          <w:b/>
          <w:bCs/>
          <w:sz w:val="20"/>
        </w:rPr>
      </w:pPr>
    </w:p>
    <w:p w14:paraId="055F9703" w14:textId="77777777" w:rsidR="00E261B4" w:rsidRPr="00C72F4C" w:rsidRDefault="00E261B4" w:rsidP="00E261B4">
      <w:pPr>
        <w:jc w:val="both"/>
        <w:rPr>
          <w:rFonts w:ascii="Arial" w:hAnsi="Arial" w:cs="Arial"/>
          <w:b/>
          <w:bCs/>
          <w:sz w:val="20"/>
        </w:rPr>
      </w:pPr>
    </w:p>
    <w:p w14:paraId="3F31005E" w14:textId="3476F399" w:rsidR="00E261B4" w:rsidRPr="000B7B9F" w:rsidRDefault="000B7B9F" w:rsidP="00D55237">
      <w:pPr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Cena:</w:t>
      </w:r>
    </w:p>
    <w:p w14:paraId="55E7EB6A" w14:textId="77777777" w:rsidR="00E261B4" w:rsidRPr="00EA09D1" w:rsidRDefault="00E261B4" w:rsidP="00E261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0AB5BE" w14:textId="0781228A" w:rsidR="00E261B4" w:rsidRPr="00EA09D1" w:rsidRDefault="00E261B4" w:rsidP="00D55237">
      <w:pPr>
        <w:jc w:val="both"/>
        <w:rPr>
          <w:rFonts w:ascii="Arial" w:hAnsi="Arial" w:cs="Arial"/>
          <w:b/>
          <w:sz w:val="20"/>
          <w:szCs w:val="20"/>
        </w:rPr>
      </w:pPr>
      <w:r w:rsidRPr="00D55237">
        <w:rPr>
          <w:rFonts w:ascii="Arial" w:hAnsi="Arial" w:cs="Arial"/>
          <w:b/>
          <w:sz w:val="20"/>
          <w:szCs w:val="20"/>
        </w:rPr>
        <w:t xml:space="preserve">Cena za </w:t>
      </w:r>
      <w:r w:rsidRPr="00EA09D1">
        <w:rPr>
          <w:rFonts w:ascii="Arial" w:hAnsi="Arial" w:cs="Arial"/>
          <w:b/>
          <w:sz w:val="20"/>
          <w:szCs w:val="20"/>
        </w:rPr>
        <w:t>technick</w:t>
      </w:r>
      <w:r w:rsidR="00C72F4C" w:rsidRPr="00EA09D1">
        <w:rPr>
          <w:rFonts w:ascii="Arial" w:hAnsi="Arial" w:cs="Arial"/>
          <w:b/>
          <w:sz w:val="20"/>
          <w:szCs w:val="20"/>
        </w:rPr>
        <w:t>ou</w:t>
      </w:r>
      <w:r w:rsidRPr="000B7B9F">
        <w:rPr>
          <w:rFonts w:ascii="Arial" w:hAnsi="Arial" w:cs="Arial"/>
          <w:b/>
          <w:sz w:val="20"/>
          <w:szCs w:val="20"/>
        </w:rPr>
        <w:t xml:space="preserve"> podpor</w:t>
      </w:r>
      <w:r w:rsidR="00C72F4C" w:rsidRPr="000B7B9F">
        <w:rPr>
          <w:rFonts w:ascii="Arial" w:hAnsi="Arial" w:cs="Arial"/>
          <w:b/>
          <w:sz w:val="20"/>
          <w:szCs w:val="20"/>
        </w:rPr>
        <w:t xml:space="preserve">u </w:t>
      </w:r>
      <w:r w:rsidRPr="00D55237">
        <w:rPr>
          <w:rFonts w:ascii="Arial" w:hAnsi="Arial" w:cs="Arial"/>
          <w:b/>
          <w:sz w:val="20"/>
          <w:szCs w:val="20"/>
        </w:rPr>
        <w:t xml:space="preserve">dle specifikace </w:t>
      </w:r>
      <w:r w:rsidR="00472D03" w:rsidRPr="00D55237">
        <w:rPr>
          <w:rFonts w:ascii="Arial" w:hAnsi="Arial" w:cs="Arial"/>
          <w:b/>
          <w:sz w:val="20"/>
          <w:szCs w:val="20"/>
        </w:rPr>
        <w:t>a množství</w:t>
      </w:r>
      <w:r w:rsidR="0014497F">
        <w:rPr>
          <w:rFonts w:ascii="Arial" w:hAnsi="Arial" w:cs="Arial"/>
          <w:b/>
          <w:sz w:val="20"/>
          <w:szCs w:val="20"/>
        </w:rPr>
        <w:t xml:space="preserve"> uvedených</w:t>
      </w:r>
      <w:r w:rsidR="00472D03" w:rsidRPr="00D55237">
        <w:rPr>
          <w:rFonts w:ascii="Arial" w:hAnsi="Arial" w:cs="Arial"/>
          <w:b/>
          <w:sz w:val="20"/>
          <w:szCs w:val="20"/>
        </w:rPr>
        <w:t xml:space="preserve"> výše</w:t>
      </w:r>
      <w:r w:rsidR="00C72F4C" w:rsidRPr="00D55237">
        <w:rPr>
          <w:rFonts w:ascii="Arial" w:hAnsi="Arial" w:cs="Arial"/>
          <w:b/>
          <w:sz w:val="20"/>
          <w:szCs w:val="20"/>
        </w:rPr>
        <w:t xml:space="preserve"> </w:t>
      </w:r>
      <w:r w:rsidR="00C72F4C" w:rsidRPr="00D55237">
        <w:rPr>
          <w:rFonts w:ascii="Arial" w:hAnsi="Arial" w:cs="Arial"/>
          <w:b/>
          <w:noProof/>
          <w:sz w:val="20"/>
          <w:szCs w:val="20"/>
        </w:rPr>
        <w:t>n</w:t>
      </w:r>
      <w:r w:rsidR="006528F8" w:rsidRPr="00D55237">
        <w:rPr>
          <w:rFonts w:ascii="Arial" w:hAnsi="Arial" w:cs="Arial"/>
          <w:b/>
          <w:noProof/>
          <w:sz w:val="20"/>
          <w:szCs w:val="20"/>
        </w:rPr>
        <w:t>a</w:t>
      </w:r>
      <w:r w:rsidR="00C72F4C" w:rsidRPr="00D55237">
        <w:rPr>
          <w:rFonts w:ascii="Arial" w:hAnsi="Arial" w:cs="Arial"/>
          <w:b/>
          <w:noProof/>
          <w:sz w:val="20"/>
          <w:szCs w:val="20"/>
        </w:rPr>
        <w:t xml:space="preserve"> dobu</w:t>
      </w:r>
      <w:r w:rsidR="006528F8" w:rsidRPr="00D55237">
        <w:rPr>
          <w:rFonts w:ascii="Arial" w:hAnsi="Arial" w:cs="Arial"/>
          <w:b/>
          <w:noProof/>
          <w:sz w:val="20"/>
          <w:szCs w:val="20"/>
        </w:rPr>
        <w:t xml:space="preserve"> 5 let od </w:t>
      </w:r>
      <w:r w:rsidR="00C72F4C" w:rsidRPr="00D55237">
        <w:rPr>
          <w:rFonts w:ascii="Arial" w:hAnsi="Arial" w:cs="Arial"/>
          <w:b/>
          <w:noProof/>
          <w:sz w:val="20"/>
          <w:szCs w:val="20"/>
        </w:rPr>
        <w:t xml:space="preserve">účinnosti této </w:t>
      </w:r>
      <w:r w:rsidR="006528F8" w:rsidRPr="00D55237">
        <w:rPr>
          <w:rFonts w:ascii="Arial" w:hAnsi="Arial" w:cs="Arial"/>
          <w:b/>
          <w:noProof/>
          <w:sz w:val="20"/>
          <w:szCs w:val="20"/>
        </w:rPr>
        <w:t>smlouvy</w:t>
      </w:r>
      <w:r w:rsidR="006528F8" w:rsidRPr="00D55237" w:rsidDel="006528F8">
        <w:rPr>
          <w:rFonts w:ascii="Arial" w:hAnsi="Arial" w:cs="Arial"/>
          <w:b/>
          <w:sz w:val="20"/>
          <w:szCs w:val="20"/>
        </w:rPr>
        <w:t xml:space="preserve"> </w:t>
      </w:r>
      <w:r w:rsidR="00C72F4C" w:rsidRPr="00D55237">
        <w:rPr>
          <w:rFonts w:ascii="Arial" w:hAnsi="Arial" w:cs="Arial"/>
          <w:b/>
          <w:sz w:val="20"/>
          <w:szCs w:val="20"/>
        </w:rPr>
        <w:t xml:space="preserve">v </w:t>
      </w:r>
      <w:r w:rsidRPr="00D55237">
        <w:rPr>
          <w:rFonts w:ascii="Arial" w:hAnsi="Arial" w:cs="Arial"/>
          <w:b/>
          <w:sz w:val="20"/>
          <w:szCs w:val="20"/>
        </w:rPr>
        <w:t>Kč bez DPH:</w:t>
      </w:r>
      <w:r w:rsidR="00C72F4C" w:rsidRPr="00D55237">
        <w:rPr>
          <w:rFonts w:ascii="Arial" w:hAnsi="Arial" w:cs="Arial"/>
          <w:b/>
          <w:sz w:val="20"/>
          <w:szCs w:val="20"/>
        </w:rPr>
        <w:t xml:space="preserve"> </w:t>
      </w:r>
      <w:r w:rsidR="00C72F4C" w:rsidRPr="00D55237">
        <w:rPr>
          <w:rFonts w:ascii="Arial" w:hAnsi="Arial" w:cs="Arial"/>
          <w:b/>
          <w:sz w:val="20"/>
          <w:szCs w:val="20"/>
          <w:highlight w:val="green"/>
        </w:rPr>
        <w:t>…</w:t>
      </w:r>
    </w:p>
    <w:p w14:paraId="3ADED646" w14:textId="075EA167" w:rsidR="00C72F4C" w:rsidRDefault="00C72F4C" w:rsidP="00D55237">
      <w:pPr>
        <w:jc w:val="both"/>
        <w:rPr>
          <w:rFonts w:ascii="Arial" w:hAnsi="Arial" w:cs="Arial"/>
          <w:b/>
          <w:sz w:val="20"/>
          <w:szCs w:val="22"/>
        </w:rPr>
      </w:pPr>
    </w:p>
    <w:p w14:paraId="5462AD61" w14:textId="77777777" w:rsidR="00C72F4C" w:rsidRPr="00C72F4C" w:rsidRDefault="00C72F4C" w:rsidP="00D55237">
      <w:pPr>
        <w:jc w:val="both"/>
        <w:rPr>
          <w:rFonts w:ascii="Arial" w:hAnsi="Arial" w:cs="Arial"/>
          <w:b/>
          <w:sz w:val="20"/>
          <w:szCs w:val="22"/>
        </w:rPr>
      </w:pPr>
    </w:p>
    <w:p w14:paraId="53EAFCEF" w14:textId="77777777" w:rsidR="00E261B4" w:rsidRPr="00C72F4C" w:rsidRDefault="00E261B4" w:rsidP="00E261B4">
      <w:pPr>
        <w:tabs>
          <w:tab w:val="left" w:pos="6521"/>
        </w:tabs>
        <w:spacing w:before="120" w:after="120"/>
        <w:jc w:val="both"/>
        <w:rPr>
          <w:rFonts w:ascii="Arial" w:hAnsi="Arial" w:cs="Arial"/>
          <w:sz w:val="20"/>
          <w:szCs w:val="22"/>
        </w:rPr>
      </w:pPr>
    </w:p>
    <w:p w14:paraId="78F63E87" w14:textId="77777777" w:rsidR="00E261B4" w:rsidRPr="00C72F4C" w:rsidRDefault="00E261B4" w:rsidP="00E261B4">
      <w:pPr>
        <w:tabs>
          <w:tab w:val="left" w:pos="6521"/>
        </w:tabs>
        <w:spacing w:before="120" w:after="120"/>
        <w:jc w:val="both"/>
        <w:rPr>
          <w:rFonts w:ascii="Arial" w:hAnsi="Arial" w:cs="Arial"/>
          <w:b/>
          <w:sz w:val="20"/>
          <w:szCs w:val="22"/>
        </w:rPr>
      </w:pPr>
    </w:p>
    <w:p w14:paraId="6E1EE214" w14:textId="77777777" w:rsidR="00B25429" w:rsidRPr="00C72F4C" w:rsidRDefault="00B25429">
      <w:pPr>
        <w:rPr>
          <w:rFonts w:ascii="Arial" w:hAnsi="Arial" w:cs="Arial"/>
          <w:sz w:val="20"/>
          <w:szCs w:val="20"/>
        </w:rPr>
      </w:pPr>
    </w:p>
    <w:sectPr w:rsidR="00B25429" w:rsidRPr="00C72F4C" w:rsidSect="006528F8"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61FDF" w16cid:durableId="24E58AF9"/>
  <w16cid:commentId w16cid:paraId="17C0E8D2" w16cid:durableId="24E5920B"/>
  <w16cid:commentId w16cid:paraId="23148EF4" w16cid:durableId="24E58D2B"/>
  <w16cid:commentId w16cid:paraId="35A98978" w16cid:durableId="24E58BE6"/>
  <w16cid:commentId w16cid:paraId="588AC3B2" w16cid:durableId="24E58C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A17B4" w14:textId="77777777" w:rsidR="00195433" w:rsidRDefault="00195433">
      <w:r>
        <w:separator/>
      </w:r>
    </w:p>
  </w:endnote>
  <w:endnote w:type="continuationSeparator" w:id="0">
    <w:p w14:paraId="078B7D1D" w14:textId="77777777" w:rsidR="00195433" w:rsidRDefault="0019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356FB91F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7D259AF4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26B67B47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41A4175A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4F20B940" w14:textId="5AB2109A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84AFF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484AFF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1A1DB12E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0023002A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59CA058D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C6EC6" w14:textId="77777777" w:rsidR="00195433" w:rsidRDefault="00195433">
      <w:r>
        <w:separator/>
      </w:r>
    </w:p>
  </w:footnote>
  <w:footnote w:type="continuationSeparator" w:id="0">
    <w:p w14:paraId="154081A4" w14:textId="77777777" w:rsidR="00195433" w:rsidRDefault="0019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B2B4D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E7EE4" wp14:editId="1936E3C5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3" name="Obrázek 3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E18F8FF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620A28"/>
    <w:multiLevelType w:val="hybridMultilevel"/>
    <w:tmpl w:val="BD669E9C"/>
    <w:lvl w:ilvl="0" w:tplc="4AC850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7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13E5F3B"/>
    <w:multiLevelType w:val="multilevel"/>
    <w:tmpl w:val="7006F418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0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633670"/>
    <w:multiLevelType w:val="hybridMultilevel"/>
    <w:tmpl w:val="59429F4C"/>
    <w:lvl w:ilvl="0" w:tplc="30965D8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075"/>
    <w:rsid w:val="00012EA3"/>
    <w:rsid w:val="00013649"/>
    <w:rsid w:val="00020429"/>
    <w:rsid w:val="00020D6C"/>
    <w:rsid w:val="00021ACA"/>
    <w:rsid w:val="00032313"/>
    <w:rsid w:val="0003563E"/>
    <w:rsid w:val="0004022C"/>
    <w:rsid w:val="00047816"/>
    <w:rsid w:val="000549E7"/>
    <w:rsid w:val="000609D5"/>
    <w:rsid w:val="00066049"/>
    <w:rsid w:val="00075FAB"/>
    <w:rsid w:val="000805DF"/>
    <w:rsid w:val="00096C9D"/>
    <w:rsid w:val="000A5138"/>
    <w:rsid w:val="000B6A90"/>
    <w:rsid w:val="000B7B9F"/>
    <w:rsid w:val="000C3899"/>
    <w:rsid w:val="000D3725"/>
    <w:rsid w:val="000E18CC"/>
    <w:rsid w:val="000F0E45"/>
    <w:rsid w:val="000F4AD7"/>
    <w:rsid w:val="000F547D"/>
    <w:rsid w:val="000F5907"/>
    <w:rsid w:val="00101847"/>
    <w:rsid w:val="001057B5"/>
    <w:rsid w:val="001067B9"/>
    <w:rsid w:val="00112597"/>
    <w:rsid w:val="001170F8"/>
    <w:rsid w:val="0011756D"/>
    <w:rsid w:val="001178E7"/>
    <w:rsid w:val="00134C83"/>
    <w:rsid w:val="001359D4"/>
    <w:rsid w:val="00136141"/>
    <w:rsid w:val="00142227"/>
    <w:rsid w:val="00144239"/>
    <w:rsid w:val="0014434B"/>
    <w:rsid w:val="0014497F"/>
    <w:rsid w:val="00147D0F"/>
    <w:rsid w:val="00150378"/>
    <w:rsid w:val="00150516"/>
    <w:rsid w:val="0016380C"/>
    <w:rsid w:val="0016743A"/>
    <w:rsid w:val="001755CD"/>
    <w:rsid w:val="00180307"/>
    <w:rsid w:val="00181080"/>
    <w:rsid w:val="00182C2B"/>
    <w:rsid w:val="00195433"/>
    <w:rsid w:val="001955DD"/>
    <w:rsid w:val="001A1DAE"/>
    <w:rsid w:val="001A212C"/>
    <w:rsid w:val="001A5416"/>
    <w:rsid w:val="001A5F18"/>
    <w:rsid w:val="001A7963"/>
    <w:rsid w:val="001B1BFC"/>
    <w:rsid w:val="001B77BD"/>
    <w:rsid w:val="001C08BE"/>
    <w:rsid w:val="001C3C4B"/>
    <w:rsid w:val="001C4C6B"/>
    <w:rsid w:val="001C58A6"/>
    <w:rsid w:val="001C7FD5"/>
    <w:rsid w:val="001D164E"/>
    <w:rsid w:val="001D6A60"/>
    <w:rsid w:val="001E3F3D"/>
    <w:rsid w:val="001E4DE4"/>
    <w:rsid w:val="001E5D47"/>
    <w:rsid w:val="001E5ED2"/>
    <w:rsid w:val="001F0C0D"/>
    <w:rsid w:val="001F543F"/>
    <w:rsid w:val="00200F44"/>
    <w:rsid w:val="00202DFB"/>
    <w:rsid w:val="0020438C"/>
    <w:rsid w:val="00206970"/>
    <w:rsid w:val="00211014"/>
    <w:rsid w:val="00212171"/>
    <w:rsid w:val="00224E33"/>
    <w:rsid w:val="00233E74"/>
    <w:rsid w:val="00233F23"/>
    <w:rsid w:val="00244A0B"/>
    <w:rsid w:val="00245E3A"/>
    <w:rsid w:val="0024751C"/>
    <w:rsid w:val="00251F6A"/>
    <w:rsid w:val="00253551"/>
    <w:rsid w:val="002577C5"/>
    <w:rsid w:val="00267724"/>
    <w:rsid w:val="00275C13"/>
    <w:rsid w:val="00286E8E"/>
    <w:rsid w:val="002A026A"/>
    <w:rsid w:val="002A5B14"/>
    <w:rsid w:val="002B31B2"/>
    <w:rsid w:val="002B5B64"/>
    <w:rsid w:val="002B7350"/>
    <w:rsid w:val="002D1E4B"/>
    <w:rsid w:val="002D2B43"/>
    <w:rsid w:val="002E34CA"/>
    <w:rsid w:val="002E3BC0"/>
    <w:rsid w:val="002F1577"/>
    <w:rsid w:val="002F209C"/>
    <w:rsid w:val="002F218B"/>
    <w:rsid w:val="00301A4D"/>
    <w:rsid w:val="00307C01"/>
    <w:rsid w:val="003160FD"/>
    <w:rsid w:val="003170D4"/>
    <w:rsid w:val="00320A73"/>
    <w:rsid w:val="00327806"/>
    <w:rsid w:val="0033306B"/>
    <w:rsid w:val="003336E8"/>
    <w:rsid w:val="00341454"/>
    <w:rsid w:val="0034789E"/>
    <w:rsid w:val="00350AE7"/>
    <w:rsid w:val="00354745"/>
    <w:rsid w:val="00361CD4"/>
    <w:rsid w:val="00365A3A"/>
    <w:rsid w:val="00372829"/>
    <w:rsid w:val="00380E37"/>
    <w:rsid w:val="00384D17"/>
    <w:rsid w:val="00385839"/>
    <w:rsid w:val="00387C98"/>
    <w:rsid w:val="00394D3F"/>
    <w:rsid w:val="00396071"/>
    <w:rsid w:val="003A4E8A"/>
    <w:rsid w:val="003B128D"/>
    <w:rsid w:val="003B2DB0"/>
    <w:rsid w:val="003B37FD"/>
    <w:rsid w:val="003D1225"/>
    <w:rsid w:val="003D5CBF"/>
    <w:rsid w:val="003D5DA3"/>
    <w:rsid w:val="003E0AB6"/>
    <w:rsid w:val="003E3F95"/>
    <w:rsid w:val="003E4BC1"/>
    <w:rsid w:val="003E785B"/>
    <w:rsid w:val="003F2D7B"/>
    <w:rsid w:val="004042A6"/>
    <w:rsid w:val="00410934"/>
    <w:rsid w:val="00411DC2"/>
    <w:rsid w:val="004173C8"/>
    <w:rsid w:val="00425152"/>
    <w:rsid w:val="004254FB"/>
    <w:rsid w:val="00433DBA"/>
    <w:rsid w:val="00437F13"/>
    <w:rsid w:val="00441042"/>
    <w:rsid w:val="00446E65"/>
    <w:rsid w:val="00456BD7"/>
    <w:rsid w:val="00457700"/>
    <w:rsid w:val="00462E80"/>
    <w:rsid w:val="004639F1"/>
    <w:rsid w:val="00466EF4"/>
    <w:rsid w:val="004672FB"/>
    <w:rsid w:val="00467BDC"/>
    <w:rsid w:val="00472D03"/>
    <w:rsid w:val="00475122"/>
    <w:rsid w:val="00482377"/>
    <w:rsid w:val="00483355"/>
    <w:rsid w:val="00484AFF"/>
    <w:rsid w:val="00484FB8"/>
    <w:rsid w:val="00495B1E"/>
    <w:rsid w:val="004A1835"/>
    <w:rsid w:val="004A2D60"/>
    <w:rsid w:val="004A4380"/>
    <w:rsid w:val="004A6C88"/>
    <w:rsid w:val="004A6D5F"/>
    <w:rsid w:val="004A6F1D"/>
    <w:rsid w:val="004B0D8F"/>
    <w:rsid w:val="004B3F53"/>
    <w:rsid w:val="004B4569"/>
    <w:rsid w:val="004C2C9A"/>
    <w:rsid w:val="004C6EFC"/>
    <w:rsid w:val="004D24F5"/>
    <w:rsid w:val="004D385D"/>
    <w:rsid w:val="004E0EED"/>
    <w:rsid w:val="004E2C63"/>
    <w:rsid w:val="004E3F4E"/>
    <w:rsid w:val="004F2EAB"/>
    <w:rsid w:val="00511DDE"/>
    <w:rsid w:val="00512419"/>
    <w:rsid w:val="00512F33"/>
    <w:rsid w:val="00513943"/>
    <w:rsid w:val="00513AF8"/>
    <w:rsid w:val="005219F9"/>
    <w:rsid w:val="00521DA2"/>
    <w:rsid w:val="00523B66"/>
    <w:rsid w:val="005329F9"/>
    <w:rsid w:val="00535081"/>
    <w:rsid w:val="00555ED2"/>
    <w:rsid w:val="005622F8"/>
    <w:rsid w:val="005727E0"/>
    <w:rsid w:val="005836A3"/>
    <w:rsid w:val="00583D83"/>
    <w:rsid w:val="00584257"/>
    <w:rsid w:val="0058566F"/>
    <w:rsid w:val="00591A73"/>
    <w:rsid w:val="00594242"/>
    <w:rsid w:val="005973F2"/>
    <w:rsid w:val="005B1A1A"/>
    <w:rsid w:val="005B2840"/>
    <w:rsid w:val="005B6782"/>
    <w:rsid w:val="005D02C5"/>
    <w:rsid w:val="005D634D"/>
    <w:rsid w:val="005E0F29"/>
    <w:rsid w:val="005E1C8C"/>
    <w:rsid w:val="005E556F"/>
    <w:rsid w:val="005F1AAD"/>
    <w:rsid w:val="005F7206"/>
    <w:rsid w:val="006153F1"/>
    <w:rsid w:val="00620B4A"/>
    <w:rsid w:val="00625C13"/>
    <w:rsid w:val="00631149"/>
    <w:rsid w:val="00635267"/>
    <w:rsid w:val="00635E99"/>
    <w:rsid w:val="006416E2"/>
    <w:rsid w:val="00641A5E"/>
    <w:rsid w:val="006528F8"/>
    <w:rsid w:val="00653373"/>
    <w:rsid w:val="0066027D"/>
    <w:rsid w:val="00663EA6"/>
    <w:rsid w:val="00674E91"/>
    <w:rsid w:val="00681B54"/>
    <w:rsid w:val="006832A9"/>
    <w:rsid w:val="00684EAF"/>
    <w:rsid w:val="006855BB"/>
    <w:rsid w:val="0068785F"/>
    <w:rsid w:val="00693F2D"/>
    <w:rsid w:val="006A060D"/>
    <w:rsid w:val="006A5083"/>
    <w:rsid w:val="006A78E5"/>
    <w:rsid w:val="006B29F0"/>
    <w:rsid w:val="006B2A2D"/>
    <w:rsid w:val="006B5ABA"/>
    <w:rsid w:val="006C08D6"/>
    <w:rsid w:val="006D144E"/>
    <w:rsid w:val="006E01C0"/>
    <w:rsid w:val="006E1F8C"/>
    <w:rsid w:val="006E5C57"/>
    <w:rsid w:val="006F6251"/>
    <w:rsid w:val="00703A23"/>
    <w:rsid w:val="00705547"/>
    <w:rsid w:val="00711D8F"/>
    <w:rsid w:val="00720947"/>
    <w:rsid w:val="00727755"/>
    <w:rsid w:val="007310D5"/>
    <w:rsid w:val="00734BF7"/>
    <w:rsid w:val="00742FBC"/>
    <w:rsid w:val="00745696"/>
    <w:rsid w:val="00747629"/>
    <w:rsid w:val="007507E2"/>
    <w:rsid w:val="00754B87"/>
    <w:rsid w:val="0075567F"/>
    <w:rsid w:val="00755843"/>
    <w:rsid w:val="00760F34"/>
    <w:rsid w:val="00761B00"/>
    <w:rsid w:val="007656FF"/>
    <w:rsid w:val="00766F63"/>
    <w:rsid w:val="00774BC2"/>
    <w:rsid w:val="00783B5A"/>
    <w:rsid w:val="00784A27"/>
    <w:rsid w:val="00786EB9"/>
    <w:rsid w:val="00794FA3"/>
    <w:rsid w:val="007A5481"/>
    <w:rsid w:val="007A75F2"/>
    <w:rsid w:val="007B64D1"/>
    <w:rsid w:val="007C0EE5"/>
    <w:rsid w:val="007C1B5C"/>
    <w:rsid w:val="007C5A74"/>
    <w:rsid w:val="007C5E35"/>
    <w:rsid w:val="007D51C4"/>
    <w:rsid w:val="007E6792"/>
    <w:rsid w:val="00801B55"/>
    <w:rsid w:val="00802BDC"/>
    <w:rsid w:val="008106F6"/>
    <w:rsid w:val="00814685"/>
    <w:rsid w:val="008215D6"/>
    <w:rsid w:val="008254CA"/>
    <w:rsid w:val="00827437"/>
    <w:rsid w:val="0084066B"/>
    <w:rsid w:val="00842913"/>
    <w:rsid w:val="008529AE"/>
    <w:rsid w:val="008541FF"/>
    <w:rsid w:val="00855D64"/>
    <w:rsid w:val="0087215F"/>
    <w:rsid w:val="00872837"/>
    <w:rsid w:val="00872838"/>
    <w:rsid w:val="008730A4"/>
    <w:rsid w:val="00880B75"/>
    <w:rsid w:val="0088208D"/>
    <w:rsid w:val="0088391B"/>
    <w:rsid w:val="00883990"/>
    <w:rsid w:val="00887C0C"/>
    <w:rsid w:val="008B75C1"/>
    <w:rsid w:val="008C69B2"/>
    <w:rsid w:val="008D3745"/>
    <w:rsid w:val="008D4354"/>
    <w:rsid w:val="008F2D67"/>
    <w:rsid w:val="008F62AB"/>
    <w:rsid w:val="00901ACD"/>
    <w:rsid w:val="0090536B"/>
    <w:rsid w:val="00907DF6"/>
    <w:rsid w:val="00911E30"/>
    <w:rsid w:val="009201D7"/>
    <w:rsid w:val="009245F1"/>
    <w:rsid w:val="00926135"/>
    <w:rsid w:val="00934DE9"/>
    <w:rsid w:val="009405FA"/>
    <w:rsid w:val="00942245"/>
    <w:rsid w:val="0094387E"/>
    <w:rsid w:val="00946018"/>
    <w:rsid w:val="00946264"/>
    <w:rsid w:val="00956BDE"/>
    <w:rsid w:val="00960E0D"/>
    <w:rsid w:val="00961555"/>
    <w:rsid w:val="00967417"/>
    <w:rsid w:val="00967C53"/>
    <w:rsid w:val="00975181"/>
    <w:rsid w:val="009763D2"/>
    <w:rsid w:val="009904E4"/>
    <w:rsid w:val="00993039"/>
    <w:rsid w:val="00995078"/>
    <w:rsid w:val="00997B8A"/>
    <w:rsid w:val="009A07D7"/>
    <w:rsid w:val="009A21F3"/>
    <w:rsid w:val="009A35FD"/>
    <w:rsid w:val="009B09EE"/>
    <w:rsid w:val="009B1560"/>
    <w:rsid w:val="009B6BFD"/>
    <w:rsid w:val="009D135E"/>
    <w:rsid w:val="009D3120"/>
    <w:rsid w:val="009E3D4F"/>
    <w:rsid w:val="009F79FC"/>
    <w:rsid w:val="009F7C7D"/>
    <w:rsid w:val="00A0167B"/>
    <w:rsid w:val="00A018B5"/>
    <w:rsid w:val="00A04DEA"/>
    <w:rsid w:val="00A12725"/>
    <w:rsid w:val="00A134DD"/>
    <w:rsid w:val="00A147C9"/>
    <w:rsid w:val="00A26D76"/>
    <w:rsid w:val="00A33658"/>
    <w:rsid w:val="00A33E78"/>
    <w:rsid w:val="00A4202D"/>
    <w:rsid w:val="00A4373C"/>
    <w:rsid w:val="00A44B93"/>
    <w:rsid w:val="00A52BA6"/>
    <w:rsid w:val="00A534BB"/>
    <w:rsid w:val="00A53D5C"/>
    <w:rsid w:val="00A56E0C"/>
    <w:rsid w:val="00A57166"/>
    <w:rsid w:val="00A64251"/>
    <w:rsid w:val="00A6665A"/>
    <w:rsid w:val="00A6730C"/>
    <w:rsid w:val="00A72B84"/>
    <w:rsid w:val="00A72E32"/>
    <w:rsid w:val="00A740CE"/>
    <w:rsid w:val="00A77541"/>
    <w:rsid w:val="00A80BE3"/>
    <w:rsid w:val="00A810F0"/>
    <w:rsid w:val="00A81D4C"/>
    <w:rsid w:val="00A8388C"/>
    <w:rsid w:val="00A92012"/>
    <w:rsid w:val="00A924EE"/>
    <w:rsid w:val="00A94392"/>
    <w:rsid w:val="00AB01BB"/>
    <w:rsid w:val="00AB041A"/>
    <w:rsid w:val="00AB56E2"/>
    <w:rsid w:val="00AC0B05"/>
    <w:rsid w:val="00AC2157"/>
    <w:rsid w:val="00AD4640"/>
    <w:rsid w:val="00AE4E46"/>
    <w:rsid w:val="00AF4CB6"/>
    <w:rsid w:val="00B0499F"/>
    <w:rsid w:val="00B05C92"/>
    <w:rsid w:val="00B16AC7"/>
    <w:rsid w:val="00B21120"/>
    <w:rsid w:val="00B21C47"/>
    <w:rsid w:val="00B249CA"/>
    <w:rsid w:val="00B25429"/>
    <w:rsid w:val="00B370A2"/>
    <w:rsid w:val="00B43BAB"/>
    <w:rsid w:val="00B44877"/>
    <w:rsid w:val="00B44C79"/>
    <w:rsid w:val="00B469F9"/>
    <w:rsid w:val="00B477DC"/>
    <w:rsid w:val="00B51823"/>
    <w:rsid w:val="00B5684F"/>
    <w:rsid w:val="00B57850"/>
    <w:rsid w:val="00B6310C"/>
    <w:rsid w:val="00B706F3"/>
    <w:rsid w:val="00B735D8"/>
    <w:rsid w:val="00B75531"/>
    <w:rsid w:val="00B77A0C"/>
    <w:rsid w:val="00B81E72"/>
    <w:rsid w:val="00B85733"/>
    <w:rsid w:val="00B94FFA"/>
    <w:rsid w:val="00BA57F2"/>
    <w:rsid w:val="00BB5F0B"/>
    <w:rsid w:val="00BB6119"/>
    <w:rsid w:val="00BC3E41"/>
    <w:rsid w:val="00BC3F4F"/>
    <w:rsid w:val="00BD44EC"/>
    <w:rsid w:val="00BE54C8"/>
    <w:rsid w:val="00BE5CDD"/>
    <w:rsid w:val="00BF29B8"/>
    <w:rsid w:val="00BF3BDF"/>
    <w:rsid w:val="00BF6B17"/>
    <w:rsid w:val="00C03583"/>
    <w:rsid w:val="00C04AA3"/>
    <w:rsid w:val="00C07FCB"/>
    <w:rsid w:val="00C320C3"/>
    <w:rsid w:val="00C409A6"/>
    <w:rsid w:val="00C45299"/>
    <w:rsid w:val="00C530AB"/>
    <w:rsid w:val="00C57997"/>
    <w:rsid w:val="00C57D2F"/>
    <w:rsid w:val="00C72F4C"/>
    <w:rsid w:val="00C83AF5"/>
    <w:rsid w:val="00C83D00"/>
    <w:rsid w:val="00C85D03"/>
    <w:rsid w:val="00C85EC6"/>
    <w:rsid w:val="00C86CEA"/>
    <w:rsid w:val="00C971E7"/>
    <w:rsid w:val="00CA2686"/>
    <w:rsid w:val="00CA2C05"/>
    <w:rsid w:val="00CB4A79"/>
    <w:rsid w:val="00CC155B"/>
    <w:rsid w:val="00CC5077"/>
    <w:rsid w:val="00CC731D"/>
    <w:rsid w:val="00CC7718"/>
    <w:rsid w:val="00CE0EE1"/>
    <w:rsid w:val="00CF088C"/>
    <w:rsid w:val="00CF0DA5"/>
    <w:rsid w:val="00CF1D4B"/>
    <w:rsid w:val="00CF2D65"/>
    <w:rsid w:val="00CF7596"/>
    <w:rsid w:val="00D26078"/>
    <w:rsid w:val="00D31302"/>
    <w:rsid w:val="00D3237E"/>
    <w:rsid w:val="00D343BB"/>
    <w:rsid w:val="00D34590"/>
    <w:rsid w:val="00D419EF"/>
    <w:rsid w:val="00D43102"/>
    <w:rsid w:val="00D43FC4"/>
    <w:rsid w:val="00D44916"/>
    <w:rsid w:val="00D50F9C"/>
    <w:rsid w:val="00D5140C"/>
    <w:rsid w:val="00D53956"/>
    <w:rsid w:val="00D55237"/>
    <w:rsid w:val="00D55A1E"/>
    <w:rsid w:val="00D61D2B"/>
    <w:rsid w:val="00D6285B"/>
    <w:rsid w:val="00D63790"/>
    <w:rsid w:val="00D754B2"/>
    <w:rsid w:val="00D766AE"/>
    <w:rsid w:val="00D824B2"/>
    <w:rsid w:val="00D92CD0"/>
    <w:rsid w:val="00D97A43"/>
    <w:rsid w:val="00DA45F1"/>
    <w:rsid w:val="00DA4B3F"/>
    <w:rsid w:val="00DA5B0E"/>
    <w:rsid w:val="00DB4D95"/>
    <w:rsid w:val="00DC2463"/>
    <w:rsid w:val="00DD2A1E"/>
    <w:rsid w:val="00DD3CD2"/>
    <w:rsid w:val="00DD4619"/>
    <w:rsid w:val="00DE0D26"/>
    <w:rsid w:val="00DE17A5"/>
    <w:rsid w:val="00DE6E05"/>
    <w:rsid w:val="00DF0078"/>
    <w:rsid w:val="00E134BE"/>
    <w:rsid w:val="00E261B4"/>
    <w:rsid w:val="00E27B61"/>
    <w:rsid w:val="00E30E7D"/>
    <w:rsid w:val="00E353C5"/>
    <w:rsid w:val="00E50743"/>
    <w:rsid w:val="00E5495E"/>
    <w:rsid w:val="00E6251E"/>
    <w:rsid w:val="00E6253A"/>
    <w:rsid w:val="00E745DF"/>
    <w:rsid w:val="00E811FE"/>
    <w:rsid w:val="00E827F6"/>
    <w:rsid w:val="00E9700C"/>
    <w:rsid w:val="00EA09D1"/>
    <w:rsid w:val="00EC1063"/>
    <w:rsid w:val="00EC285F"/>
    <w:rsid w:val="00EC4EF9"/>
    <w:rsid w:val="00ED0680"/>
    <w:rsid w:val="00ED0C6D"/>
    <w:rsid w:val="00ED4808"/>
    <w:rsid w:val="00EE41F4"/>
    <w:rsid w:val="00EE7B9F"/>
    <w:rsid w:val="00F05C87"/>
    <w:rsid w:val="00F067F8"/>
    <w:rsid w:val="00F21F09"/>
    <w:rsid w:val="00F23411"/>
    <w:rsid w:val="00F2649C"/>
    <w:rsid w:val="00F40039"/>
    <w:rsid w:val="00F44C19"/>
    <w:rsid w:val="00F45561"/>
    <w:rsid w:val="00F5158F"/>
    <w:rsid w:val="00F755F2"/>
    <w:rsid w:val="00F80FE9"/>
    <w:rsid w:val="00F822DC"/>
    <w:rsid w:val="00F919F6"/>
    <w:rsid w:val="00FA07B5"/>
    <w:rsid w:val="00FA16E7"/>
    <w:rsid w:val="00FA6514"/>
    <w:rsid w:val="00FB2AA7"/>
    <w:rsid w:val="00FB2C4D"/>
    <w:rsid w:val="00FB7613"/>
    <w:rsid w:val="00FD0CE6"/>
    <w:rsid w:val="00FD151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BA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BA57F2"/>
    <w:pPr>
      <w:numPr>
        <w:ilvl w:val="1"/>
        <w:numId w:val="1"/>
      </w:num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ed_x00e1_no xmlns="fb9fb102-79b9-499d-961b-5ab011dddf40" xsi:nil="true"/>
    <Popis_x0020_souboru xmlns="fb9fb102-79b9-499d-961b-5ab011dddf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ED37-99C2-41D4-AE4D-DAF48689F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63646-393C-4D97-BBB1-E8B4E25F6C1B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customXml/itemProps3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0A641-4ABF-40D5-9129-D0C5CA0B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1931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2021-09-16T05:14:00Z</dcterms:created>
  <dcterms:modified xsi:type="dcterms:W3CDTF">2021-09-29T10:54:00Z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